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D58EC" w14:textId="56B5BE75" w:rsidR="00712C6B" w:rsidRPr="00346373" w:rsidRDefault="00712C6B" w:rsidP="00712C6B">
      <w:pPr>
        <w:rPr>
          <w:rFonts w:ascii="Arial" w:hAnsi="Arial" w:cs="Arial"/>
          <w:b/>
          <w:color w:val="0070C0"/>
          <w:sz w:val="36"/>
          <w:szCs w:val="36"/>
        </w:rPr>
      </w:pPr>
      <w:bookmarkStart w:id="0" w:name="_Hlk499122783"/>
      <w:r>
        <w:rPr>
          <w:rFonts w:ascii="Arial" w:hAnsi="Arial" w:cs="Arial"/>
          <w:b/>
          <w:color w:val="0070C0"/>
          <w:sz w:val="36"/>
          <w:szCs w:val="36"/>
        </w:rPr>
        <w:t>LGBTQ affirmative practice r</w:t>
      </w:r>
      <w:r w:rsidRPr="00346373">
        <w:rPr>
          <w:rFonts w:ascii="Arial" w:hAnsi="Arial" w:cs="Arial"/>
          <w:b/>
          <w:color w:val="0070C0"/>
          <w:sz w:val="36"/>
          <w:szCs w:val="36"/>
        </w:rPr>
        <w:t>esources</w:t>
      </w:r>
      <w:r>
        <w:rPr>
          <w:rFonts w:ascii="Arial" w:hAnsi="Arial" w:cs="Arial"/>
          <w:b/>
          <w:color w:val="0070C0"/>
          <w:sz w:val="36"/>
          <w:szCs w:val="36"/>
        </w:rPr>
        <w:t xml:space="preserve"> and signposting</w:t>
      </w:r>
    </w:p>
    <w:bookmarkEnd w:id="0"/>
    <w:p w14:paraId="60090E3B" w14:textId="77777777" w:rsidR="00712C6B" w:rsidRPr="002D5605" w:rsidRDefault="00712C6B" w:rsidP="00712C6B">
      <w:pPr>
        <w:rPr>
          <w:rFonts w:ascii="Arial" w:eastAsia="KG Small Town Southern Girl" w:hAnsi="Arial" w:cs="Arial"/>
          <w:b/>
          <w:bCs/>
          <w:color w:val="7030A0"/>
          <w:sz w:val="20"/>
          <w:szCs w:val="20"/>
        </w:rPr>
      </w:pPr>
    </w:p>
    <w:p w14:paraId="5673C5A0" w14:textId="50515035" w:rsidR="00712C6B" w:rsidRPr="005073F8" w:rsidRDefault="00061C0F" w:rsidP="002B001B">
      <w:pPr>
        <w:rPr>
          <w:rFonts w:ascii="Arial" w:hAnsi="Arial" w:cs="Arial"/>
        </w:rPr>
      </w:pPr>
      <w:r w:rsidRPr="005073F8">
        <w:rPr>
          <w:rFonts w:ascii="Arial" w:eastAsia="KG Small Town Southern Girl" w:hAnsi="Arial" w:cs="Arial"/>
          <w:b/>
        </w:rPr>
        <w:t>LGBT Foundation</w:t>
      </w:r>
      <w:r w:rsidR="00712C6B" w:rsidRPr="005073F8">
        <w:rPr>
          <w:rFonts w:ascii="Arial" w:eastAsia="KG Small Town Southern Girl" w:hAnsi="Arial" w:cs="Arial"/>
        </w:rPr>
        <w:t xml:space="preserve"> | </w:t>
      </w:r>
      <w:r w:rsidR="002B001B" w:rsidRPr="005073F8">
        <w:rPr>
          <w:rFonts w:ascii="Arial" w:eastAsia="KG Small Town Southern Girl" w:hAnsi="Arial" w:cs="Arial"/>
          <w:b/>
          <w:color w:val="0070C0"/>
        </w:rPr>
        <w:t xml:space="preserve">Good Practice Guide to Monitoring Sexual Orientation </w:t>
      </w:r>
      <w:r w:rsidR="00712C6B" w:rsidRPr="005073F8">
        <w:rPr>
          <w:rFonts w:ascii="Arial" w:eastAsia="KG Small Town Southern Girl" w:hAnsi="Arial" w:cs="Arial"/>
        </w:rPr>
        <w:t xml:space="preserve">| </w:t>
      </w:r>
      <w:r w:rsidR="002B001B" w:rsidRPr="005073F8">
        <w:rPr>
          <w:rFonts w:ascii="Arial" w:eastAsia="KG Small Town Southern Girl" w:hAnsi="Arial" w:cs="Arial"/>
        </w:rPr>
        <w:t>Guidance on implementing best practice sexual orientation monitoring – in response to NHS England’s Information Standard</w:t>
      </w:r>
      <w:r w:rsidR="00712C6B" w:rsidRPr="005073F8">
        <w:rPr>
          <w:rFonts w:ascii="Arial" w:eastAsia="KG Small Town Southern Girl" w:hAnsi="Arial" w:cs="Arial"/>
        </w:rPr>
        <w:t xml:space="preserve">| </w:t>
      </w:r>
      <w:hyperlink r:id="rId7" w:history="1">
        <w:r w:rsidR="002B001B" w:rsidRPr="005073F8">
          <w:rPr>
            <w:rStyle w:val="Hyperlink"/>
            <w:rFonts w:ascii="Arial" w:hAnsi="Arial" w:cs="Arial"/>
          </w:rPr>
          <w:t>http://bit.ly/LGBmonitoring</w:t>
        </w:r>
      </w:hyperlink>
      <w:r w:rsidR="002B001B" w:rsidRPr="005073F8">
        <w:rPr>
          <w:rFonts w:ascii="Arial" w:hAnsi="Arial" w:cs="Arial"/>
        </w:rPr>
        <w:t xml:space="preserve"> </w:t>
      </w:r>
    </w:p>
    <w:p w14:paraId="32715CF3" w14:textId="4BCA75C9" w:rsidR="00712C6B" w:rsidRPr="005073F8" w:rsidRDefault="002B001B" w:rsidP="00712C6B">
      <w:pPr>
        <w:rPr>
          <w:rFonts w:ascii="Arial" w:eastAsia="KG Small Town Southern Girl" w:hAnsi="Arial" w:cs="Arial"/>
        </w:rPr>
      </w:pPr>
      <w:r w:rsidRPr="005073F8">
        <w:rPr>
          <w:rFonts w:ascii="Arial" w:eastAsia="KG Small Town Southern Girl" w:hAnsi="Arial" w:cs="Arial"/>
          <w:b/>
        </w:rPr>
        <w:t>The 519</w:t>
      </w:r>
      <w:r w:rsidR="00712C6B" w:rsidRPr="005073F8">
        <w:rPr>
          <w:rFonts w:ascii="Arial" w:eastAsia="KG Small Town Southern Girl" w:hAnsi="Arial" w:cs="Arial"/>
          <w:b/>
        </w:rPr>
        <w:t xml:space="preserve"> | </w:t>
      </w:r>
      <w:r w:rsidRPr="005073F8">
        <w:rPr>
          <w:rFonts w:ascii="Arial" w:eastAsia="KG Small Town Southern Girl" w:hAnsi="Arial" w:cs="Arial"/>
          <w:b/>
          <w:color w:val="0070C0"/>
        </w:rPr>
        <w:t xml:space="preserve">Creating Authentic Spaces: </w:t>
      </w:r>
      <w:r w:rsidRPr="005073F8">
        <w:rPr>
          <w:rFonts w:ascii="Arial" w:eastAsia="KG Small Town Southern Girl" w:hAnsi="Arial" w:cs="Arial"/>
        </w:rPr>
        <w:t>A Gender Identity and Gender Expression Toolkit to Support the Implementation of Institutional and Social Change.</w:t>
      </w:r>
      <w:r w:rsidR="00712C6B" w:rsidRPr="005073F8">
        <w:rPr>
          <w:rFonts w:ascii="Arial" w:eastAsia="KG Small Town Southern Girl" w:hAnsi="Arial" w:cs="Arial"/>
          <w:b/>
        </w:rPr>
        <w:t xml:space="preserve"> </w:t>
      </w:r>
      <w:r w:rsidR="00712C6B" w:rsidRPr="005073F8">
        <w:rPr>
          <w:rFonts w:ascii="Arial" w:eastAsia="KG Small Town Southern Girl" w:hAnsi="Arial" w:cs="Arial"/>
        </w:rPr>
        <w:t xml:space="preserve">| </w:t>
      </w:r>
      <w:r w:rsidRPr="005073F8">
        <w:rPr>
          <w:rFonts w:ascii="Arial" w:eastAsia="KG Small Town Southern Girl" w:hAnsi="Arial" w:cs="Arial"/>
        </w:rPr>
        <w:t>Fantastic resource of free-to-download PDF infographic posters</w:t>
      </w:r>
      <w:r w:rsidR="001469BA" w:rsidRPr="005073F8">
        <w:rPr>
          <w:rFonts w:ascii="Arial" w:eastAsia="KG Small Town Southern Girl" w:hAnsi="Arial" w:cs="Arial"/>
        </w:rPr>
        <w:t xml:space="preserve"> </w:t>
      </w:r>
      <w:r w:rsidR="00712C6B" w:rsidRPr="005073F8">
        <w:rPr>
          <w:rFonts w:ascii="Arial" w:eastAsia="KG Small Town Southern Girl" w:hAnsi="Arial" w:cs="Arial"/>
        </w:rPr>
        <w:t xml:space="preserve">| </w:t>
      </w:r>
      <w:hyperlink r:id="rId8" w:history="1">
        <w:r w:rsidRPr="005073F8">
          <w:rPr>
            <w:rStyle w:val="Hyperlink"/>
            <w:rFonts w:ascii="Arial" w:hAnsi="Arial" w:cs="Arial"/>
          </w:rPr>
          <w:t>http://bit.ly/The519</w:t>
        </w:r>
      </w:hyperlink>
      <w:r w:rsidRPr="005073F8">
        <w:rPr>
          <w:rFonts w:ascii="Arial" w:hAnsi="Arial" w:cs="Arial"/>
        </w:rPr>
        <w:t xml:space="preserve"> </w:t>
      </w:r>
    </w:p>
    <w:p w14:paraId="648AA548" w14:textId="77777777" w:rsidR="001469BA" w:rsidRPr="005073F8" w:rsidRDefault="002B001B" w:rsidP="002B001B">
      <w:pPr>
        <w:rPr>
          <w:rFonts w:ascii="Arial" w:hAnsi="Arial" w:cs="Arial"/>
        </w:rPr>
      </w:pPr>
      <w:r w:rsidRPr="005073F8">
        <w:rPr>
          <w:rFonts w:ascii="Arial" w:eastAsia="KG Small Town Southern Girl" w:hAnsi="Arial" w:cs="Arial"/>
          <w:b/>
        </w:rPr>
        <w:t>Prism, the LGBT Forum for Leicester,</w:t>
      </w:r>
      <w:r w:rsidR="001469BA" w:rsidRPr="005073F8">
        <w:rPr>
          <w:rFonts w:ascii="Arial" w:eastAsia="KG Small Town Southern Girl" w:hAnsi="Arial" w:cs="Arial"/>
          <w:b/>
        </w:rPr>
        <w:t xml:space="preserve"> </w:t>
      </w:r>
      <w:r w:rsidRPr="005073F8">
        <w:rPr>
          <w:rFonts w:ascii="Arial" w:eastAsia="KG Small Town Southern Girl" w:hAnsi="Arial" w:cs="Arial"/>
          <w:b/>
        </w:rPr>
        <w:t>Leicestershire and Rutland</w:t>
      </w:r>
      <w:r w:rsidR="00712C6B" w:rsidRPr="005073F8">
        <w:rPr>
          <w:rFonts w:ascii="Arial" w:eastAsia="KG Small Town Southern Girl" w:hAnsi="Arial" w:cs="Arial"/>
          <w:b/>
        </w:rPr>
        <w:t xml:space="preserve"> | </w:t>
      </w:r>
      <w:r w:rsidR="001469BA" w:rsidRPr="005073F8">
        <w:rPr>
          <w:rFonts w:ascii="Arial" w:hAnsi="Arial" w:cs="Arial"/>
          <w:b/>
          <w:color w:val="0070C0"/>
        </w:rPr>
        <w:t>How to be LGBT Friendly:</w:t>
      </w:r>
      <w:r w:rsidR="001469BA" w:rsidRPr="005073F8">
        <w:rPr>
          <w:rFonts w:ascii="Arial" w:hAnsi="Arial" w:cs="Arial"/>
        </w:rPr>
        <w:t xml:space="preserve"> 30 Practical Ways to Create a Welcoming Environment for Lesbian, Gay, Bisexual and Transgender People </w:t>
      </w:r>
      <w:r w:rsidR="00712C6B" w:rsidRPr="005073F8">
        <w:rPr>
          <w:rFonts w:ascii="Arial" w:eastAsia="KG Small Town Southern Girl" w:hAnsi="Arial" w:cs="Arial"/>
        </w:rPr>
        <w:t xml:space="preserve">| </w:t>
      </w:r>
      <w:r w:rsidR="001469BA" w:rsidRPr="005073F8">
        <w:rPr>
          <w:rFonts w:ascii="Arial" w:eastAsia="KG Small Town Southern Girl" w:hAnsi="Arial" w:cs="Arial"/>
        </w:rPr>
        <w:t>Practical steps to create an affirmative environment for LGBT service users and staff</w:t>
      </w:r>
      <w:r w:rsidR="00712C6B" w:rsidRPr="005073F8">
        <w:rPr>
          <w:rFonts w:ascii="Arial" w:eastAsia="KG Small Town Southern Girl" w:hAnsi="Arial" w:cs="Arial"/>
        </w:rPr>
        <w:t xml:space="preserve"> | </w:t>
      </w:r>
      <w:hyperlink r:id="rId9" w:history="1">
        <w:r w:rsidR="001469BA" w:rsidRPr="005073F8">
          <w:rPr>
            <w:rStyle w:val="Hyperlink"/>
            <w:rFonts w:ascii="Arial" w:hAnsi="Arial" w:cs="Arial"/>
          </w:rPr>
          <w:t>http://bit.ly/LGBTfriendly1</w:t>
        </w:r>
      </w:hyperlink>
      <w:r w:rsidR="001469BA" w:rsidRPr="005073F8">
        <w:rPr>
          <w:rFonts w:ascii="Arial" w:hAnsi="Arial" w:cs="Arial"/>
        </w:rPr>
        <w:t xml:space="preserve"> </w:t>
      </w:r>
    </w:p>
    <w:p w14:paraId="664BD5CE" w14:textId="3389F37F" w:rsidR="001469BA" w:rsidRPr="005073F8" w:rsidRDefault="001469BA" w:rsidP="001469BA">
      <w:pPr>
        <w:rPr>
          <w:rFonts w:ascii="Arial" w:hAnsi="Arial" w:cs="Arial"/>
        </w:rPr>
      </w:pPr>
      <w:r w:rsidRPr="005073F8">
        <w:rPr>
          <w:rFonts w:ascii="Arial" w:eastAsia="KG Small Town Southern Girl" w:hAnsi="Arial" w:cs="Arial"/>
          <w:b/>
        </w:rPr>
        <w:t xml:space="preserve">Stonewall | </w:t>
      </w:r>
      <w:r w:rsidRPr="005073F8">
        <w:rPr>
          <w:rFonts w:ascii="Arial" w:eastAsia="KG Small Town Southern Girl" w:hAnsi="Arial" w:cs="Arial"/>
          <w:b/>
          <w:color w:val="0070C0"/>
        </w:rPr>
        <w:t xml:space="preserve">Inclusive Policy Toolkit </w:t>
      </w:r>
      <w:r w:rsidRPr="005073F8">
        <w:rPr>
          <w:rFonts w:ascii="Arial" w:eastAsia="KG Small Town Southern Girl" w:hAnsi="Arial" w:cs="Arial"/>
        </w:rPr>
        <w:t xml:space="preserve">| A four-part guide for ensuring your employee policies are fully LGBT inclusive | </w:t>
      </w:r>
      <w:hyperlink r:id="rId10" w:history="1">
        <w:r w:rsidRPr="005073F8">
          <w:rPr>
            <w:rStyle w:val="Hyperlink"/>
            <w:rFonts w:ascii="Arial" w:hAnsi="Arial" w:cs="Arial"/>
          </w:rPr>
          <w:t>https://www.stonewall.org.uk/inclusive-policy-toolkit</w:t>
        </w:r>
      </w:hyperlink>
      <w:r w:rsidRPr="005073F8">
        <w:rPr>
          <w:rFonts w:ascii="Arial" w:hAnsi="Arial" w:cs="Arial"/>
        </w:rPr>
        <w:t xml:space="preserve"> </w:t>
      </w:r>
    </w:p>
    <w:p w14:paraId="1860E4E9" w14:textId="2A8E03E8" w:rsidR="001469BA" w:rsidRPr="005073F8" w:rsidRDefault="001469BA" w:rsidP="001469BA">
      <w:pPr>
        <w:rPr>
          <w:rFonts w:ascii="Arial" w:hAnsi="Arial" w:cs="Arial"/>
        </w:rPr>
      </w:pPr>
      <w:r w:rsidRPr="005073F8">
        <w:rPr>
          <w:rFonts w:ascii="Arial" w:eastAsia="KG Small Town Southern Girl" w:hAnsi="Arial" w:cs="Arial"/>
          <w:b/>
        </w:rPr>
        <w:t xml:space="preserve">Stonewall | </w:t>
      </w:r>
      <w:r w:rsidRPr="005073F8">
        <w:rPr>
          <w:rFonts w:ascii="Arial" w:eastAsia="KG Small Town Southern Girl" w:hAnsi="Arial" w:cs="Arial"/>
          <w:b/>
          <w:color w:val="0070C0"/>
        </w:rPr>
        <w:t>Setting up an LGBT youth group</w:t>
      </w:r>
      <w:r w:rsidRPr="005073F8">
        <w:rPr>
          <w:rFonts w:ascii="Arial" w:eastAsia="KG Small Town Southern Girl" w:hAnsi="Arial" w:cs="Arial"/>
        </w:rPr>
        <w:t xml:space="preserve">| Provides individuals and groups looking to start their own LGBT youth group or services with the tools and practical support to do so | </w:t>
      </w:r>
      <w:hyperlink r:id="rId11" w:history="1">
        <w:r w:rsidRPr="005073F8">
          <w:rPr>
            <w:rStyle w:val="Hyperlink"/>
            <w:rFonts w:ascii="Arial" w:hAnsi="Arial" w:cs="Arial"/>
          </w:rPr>
          <w:t>https://www.stonewall.org.uk/setting-lgbt-youth-group</w:t>
        </w:r>
      </w:hyperlink>
      <w:r w:rsidRPr="005073F8">
        <w:rPr>
          <w:rFonts w:ascii="Arial" w:hAnsi="Arial" w:cs="Arial"/>
        </w:rPr>
        <w:t xml:space="preserve"> </w:t>
      </w:r>
    </w:p>
    <w:p w14:paraId="0B1BFCDA" w14:textId="3E6C6D01" w:rsidR="001469BA" w:rsidRPr="005073F8" w:rsidRDefault="005073F8" w:rsidP="001469BA">
      <w:pPr>
        <w:rPr>
          <w:rFonts w:ascii="Arial" w:hAnsi="Arial" w:cs="Arial"/>
        </w:rPr>
      </w:pPr>
      <w:r w:rsidRPr="005073F8">
        <w:rPr>
          <w:rFonts w:ascii="Arial" w:eastAsia="KG Small Town Southern Girl" w:hAnsi="Arial" w:cs="Arial"/>
          <w:b/>
        </w:rPr>
        <w:t xml:space="preserve">IGLYO </w:t>
      </w:r>
      <w:r w:rsidR="001469BA" w:rsidRPr="005073F8">
        <w:rPr>
          <w:rFonts w:ascii="Arial" w:eastAsia="KG Small Town Southern Girl" w:hAnsi="Arial" w:cs="Arial"/>
          <w:b/>
        </w:rPr>
        <w:t xml:space="preserve">| </w:t>
      </w:r>
      <w:r w:rsidRPr="005073F8">
        <w:rPr>
          <w:rFonts w:ascii="Arial" w:eastAsia="KG Small Town Southern Girl" w:hAnsi="Arial" w:cs="Arial"/>
          <w:b/>
          <w:color w:val="0070C0"/>
        </w:rPr>
        <w:t xml:space="preserve">Intersectionality Toolkit </w:t>
      </w:r>
      <w:r w:rsidR="001469BA" w:rsidRPr="005073F8">
        <w:rPr>
          <w:rFonts w:ascii="Arial" w:eastAsia="KG Small Town Southern Girl" w:hAnsi="Arial" w:cs="Arial"/>
        </w:rPr>
        <w:t xml:space="preserve">| </w:t>
      </w:r>
      <w:r w:rsidRPr="005073F8">
        <w:rPr>
          <w:rFonts w:ascii="Arial" w:hAnsi="Arial" w:cs="Arial"/>
        </w:rPr>
        <w:t xml:space="preserve">A practical guide for both individual activists and organisations to learn more about Intersectionality and its principles, and to provide a selection of activities to explore practice around inclusiveness </w:t>
      </w:r>
      <w:r w:rsidR="001469BA" w:rsidRPr="005073F8">
        <w:rPr>
          <w:rFonts w:ascii="Arial" w:eastAsia="KG Small Town Southern Girl" w:hAnsi="Arial" w:cs="Arial"/>
        </w:rPr>
        <w:t xml:space="preserve">| </w:t>
      </w:r>
      <w:hyperlink r:id="rId12" w:history="1">
        <w:r w:rsidR="001469BA" w:rsidRPr="005073F8">
          <w:rPr>
            <w:rStyle w:val="Hyperlink"/>
            <w:rFonts w:ascii="Arial" w:hAnsi="Arial" w:cs="Arial"/>
          </w:rPr>
          <w:t>http://bit.ly/IntersectionalKit</w:t>
        </w:r>
      </w:hyperlink>
      <w:r w:rsidR="001469BA" w:rsidRPr="005073F8">
        <w:rPr>
          <w:rFonts w:ascii="Arial" w:hAnsi="Arial" w:cs="Arial"/>
        </w:rPr>
        <w:t xml:space="preserve"> </w:t>
      </w:r>
    </w:p>
    <w:p w14:paraId="0B670D6B" w14:textId="172381B8" w:rsidR="005073F8" w:rsidRPr="005073F8" w:rsidRDefault="005073F8" w:rsidP="005073F8">
      <w:pPr>
        <w:pStyle w:val="NormalWeb"/>
        <w:spacing w:before="0" w:beforeAutospacing="0" w:after="0" w:afterAutospacing="0"/>
        <w:textAlignment w:val="baseline"/>
        <w:rPr>
          <w:rFonts w:ascii="Arial" w:hAnsi="Arial" w:cs="Arial"/>
          <w:sz w:val="22"/>
          <w:szCs w:val="22"/>
        </w:rPr>
      </w:pPr>
      <w:r w:rsidRPr="005073F8">
        <w:rPr>
          <w:rFonts w:ascii="Arial" w:eastAsia="KG Small Town Southern Girl" w:hAnsi="Arial" w:cs="Arial"/>
          <w:b/>
          <w:sz w:val="22"/>
          <w:szCs w:val="22"/>
        </w:rPr>
        <w:t xml:space="preserve">Sabah </w:t>
      </w:r>
      <w:proofErr w:type="spellStart"/>
      <w:r w:rsidRPr="005073F8">
        <w:rPr>
          <w:rFonts w:ascii="Arial" w:eastAsia="KG Small Town Southern Girl" w:hAnsi="Arial" w:cs="Arial"/>
          <w:b/>
          <w:sz w:val="22"/>
          <w:szCs w:val="22"/>
        </w:rPr>
        <w:t>Choudry</w:t>
      </w:r>
      <w:proofErr w:type="spellEnd"/>
      <w:r w:rsidRPr="005073F8">
        <w:rPr>
          <w:rFonts w:ascii="Arial" w:eastAsia="KG Small Town Southern Girl" w:hAnsi="Arial" w:cs="Arial"/>
          <w:b/>
          <w:sz w:val="22"/>
          <w:szCs w:val="22"/>
        </w:rPr>
        <w:t xml:space="preserve"> (GIRES) | </w:t>
      </w:r>
      <w:r w:rsidRPr="005073F8">
        <w:rPr>
          <w:rFonts w:ascii="Arial" w:eastAsia="KG Small Town Southern Girl" w:hAnsi="Arial" w:cs="Arial"/>
          <w:b/>
          <w:color w:val="0070C0"/>
          <w:sz w:val="22"/>
          <w:szCs w:val="22"/>
        </w:rPr>
        <w:t xml:space="preserve">Inclusivity: Supporting BAME [black, Asian, minority ethnic) trans people </w:t>
      </w:r>
      <w:r w:rsidRPr="005073F8">
        <w:rPr>
          <w:rFonts w:ascii="Arial" w:eastAsia="KG Small Town Southern Girl" w:hAnsi="Arial" w:cs="Arial"/>
          <w:sz w:val="22"/>
          <w:szCs w:val="22"/>
        </w:rPr>
        <w:t xml:space="preserve">| </w:t>
      </w:r>
      <w:r w:rsidRPr="005073F8">
        <w:rPr>
          <w:rFonts w:ascii="Arial" w:hAnsi="Arial" w:cs="Arial"/>
          <w:sz w:val="22"/>
          <w:szCs w:val="22"/>
        </w:rPr>
        <w:t xml:space="preserve">It aims to help you find answers to questions such as: </w:t>
      </w:r>
      <w:r w:rsidRPr="005073F8">
        <w:rPr>
          <w:rFonts w:ascii="Arial" w:hAnsi="Arial" w:cs="Arial"/>
          <w:iCs/>
          <w:sz w:val="22"/>
          <w:szCs w:val="22"/>
          <w:bdr w:val="none" w:sz="0" w:space="0" w:color="auto" w:frame="1"/>
        </w:rPr>
        <w:t>Why are there no or few BAME trans people in my group? How can I support a BAME trans person who attends my group? |</w:t>
      </w:r>
      <w:r w:rsidRPr="005073F8">
        <w:rPr>
          <w:rFonts w:ascii="Arial" w:eastAsia="KG Small Town Southern Girl" w:hAnsi="Arial" w:cs="Arial"/>
          <w:sz w:val="22"/>
          <w:szCs w:val="22"/>
        </w:rPr>
        <w:t xml:space="preserve"> </w:t>
      </w:r>
      <w:hyperlink r:id="rId13" w:history="1">
        <w:r w:rsidRPr="005073F8">
          <w:rPr>
            <w:rStyle w:val="Hyperlink"/>
            <w:rFonts w:ascii="Arial" w:hAnsi="Arial" w:cs="Arial"/>
            <w:sz w:val="22"/>
            <w:szCs w:val="22"/>
          </w:rPr>
          <w:t>http://bit.ly/BAMEinclusivity</w:t>
        </w:r>
      </w:hyperlink>
      <w:r w:rsidRPr="005073F8">
        <w:rPr>
          <w:rFonts w:ascii="Arial" w:hAnsi="Arial" w:cs="Arial"/>
          <w:sz w:val="22"/>
          <w:szCs w:val="22"/>
        </w:rPr>
        <w:t xml:space="preserve"> </w:t>
      </w:r>
    </w:p>
    <w:p w14:paraId="2538B246" w14:textId="730A5EAF" w:rsidR="001469BA" w:rsidRPr="005073F8" w:rsidRDefault="001469BA" w:rsidP="001469BA"/>
    <w:p w14:paraId="6FDF525D" w14:textId="2421A1FA" w:rsidR="005073F8" w:rsidRDefault="005073F8" w:rsidP="001469BA">
      <w:pPr>
        <w:rPr>
          <w:b/>
          <w:color w:val="0070C0"/>
          <w:sz w:val="32"/>
          <w:szCs w:val="32"/>
        </w:rPr>
      </w:pPr>
      <w:r w:rsidRPr="005073F8">
        <w:rPr>
          <w:b/>
          <w:color w:val="0070C0"/>
          <w:sz w:val="32"/>
          <w:szCs w:val="32"/>
        </w:rPr>
        <w:t>Signposting: services for LGBTQ people</w:t>
      </w:r>
    </w:p>
    <w:p w14:paraId="394FB23C" w14:textId="639F8F85" w:rsidR="007E193C" w:rsidRPr="005073F8" w:rsidRDefault="007E193C" w:rsidP="001469BA">
      <w:pPr>
        <w:rPr>
          <w:b/>
          <w:color w:val="0070C0"/>
          <w:sz w:val="32"/>
          <w:szCs w:val="32"/>
        </w:rPr>
      </w:pPr>
      <w:r>
        <w:rPr>
          <w:b/>
          <w:color w:val="0070C0"/>
          <w:sz w:val="32"/>
          <w:szCs w:val="32"/>
        </w:rPr>
        <w:t xml:space="preserve">National services </w:t>
      </w:r>
    </w:p>
    <w:p w14:paraId="1A4EEA7A" w14:textId="77777777" w:rsidR="005E14BD" w:rsidRPr="00060C62" w:rsidRDefault="005E14BD" w:rsidP="005E14BD">
      <w:pPr>
        <w:rPr>
          <w:rFonts w:ascii="Arial" w:hAnsi="Arial" w:cs="Arial"/>
          <w:color w:val="0563C1" w:themeColor="hyperlink"/>
          <w:u w:val="single"/>
        </w:rPr>
      </w:pPr>
      <w:r w:rsidRPr="003C5257">
        <w:rPr>
          <w:rFonts w:ascii="Arial" w:hAnsi="Arial" w:cs="Arial"/>
          <w:b/>
        </w:rPr>
        <w:t>Albert Kennedy Trust</w:t>
      </w:r>
      <w:r w:rsidRPr="003C5257">
        <w:rPr>
          <w:rFonts w:ascii="Arial" w:hAnsi="Arial" w:cs="Arial"/>
        </w:rPr>
        <w:t xml:space="preserve"> | LGBTQ youth homelessness charity </w:t>
      </w:r>
      <w:r>
        <w:rPr>
          <w:rFonts w:ascii="Arial" w:hAnsi="Arial" w:cs="Arial"/>
        </w:rPr>
        <w:t xml:space="preserve">supporting </w:t>
      </w:r>
      <w:r w:rsidRPr="00436F4F">
        <w:rPr>
          <w:rFonts w:ascii="Arial" w:hAnsi="Arial" w:cs="Arial"/>
        </w:rPr>
        <w:t xml:space="preserve">LGBT </w:t>
      </w:r>
      <w:r>
        <w:rPr>
          <w:rFonts w:ascii="Arial" w:hAnsi="Arial" w:cs="Arial"/>
        </w:rPr>
        <w:t xml:space="preserve">young people experiencing homelessness or living in hostile environments to find safe homes, employment, education or training </w:t>
      </w:r>
      <w:r w:rsidRPr="003C5257">
        <w:rPr>
          <w:rFonts w:ascii="Arial" w:hAnsi="Arial" w:cs="Arial"/>
        </w:rPr>
        <w:t xml:space="preserve">| </w:t>
      </w:r>
      <w:hyperlink r:id="rId14" w:history="1">
        <w:r w:rsidRPr="003C5257">
          <w:rPr>
            <w:rStyle w:val="Hyperlink"/>
            <w:rFonts w:ascii="Arial" w:hAnsi="Arial" w:cs="Arial"/>
          </w:rPr>
          <w:t>https://www.akt.org.uk/</w:t>
        </w:r>
      </w:hyperlink>
    </w:p>
    <w:p w14:paraId="4FF8169A" w14:textId="77777777" w:rsidR="005E14BD" w:rsidRDefault="005E14BD" w:rsidP="005E14BD">
      <w:pPr>
        <w:rPr>
          <w:rFonts w:ascii="Helvetica" w:hAnsi="Helvetica"/>
          <w:color w:val="414141"/>
          <w:shd w:val="clear" w:color="auto" w:fill="FFFFFF"/>
        </w:rPr>
      </w:pPr>
      <w:r>
        <w:rPr>
          <w:rStyle w:val="Strong"/>
          <w:rFonts w:ascii="Helvetica" w:hAnsi="Helvetica"/>
          <w:color w:val="414141"/>
          <w:shd w:val="clear" w:color="auto" w:fill="FFFFFF"/>
        </w:rPr>
        <w:t xml:space="preserve">GALOP | </w:t>
      </w:r>
      <w:r w:rsidRPr="00CD59AB">
        <w:rPr>
          <w:rStyle w:val="Strong"/>
          <w:rFonts w:ascii="Helvetica" w:hAnsi="Helvetica"/>
          <w:color w:val="0070C0"/>
          <w:shd w:val="clear" w:color="auto" w:fill="FFFFFF"/>
        </w:rPr>
        <w:t xml:space="preserve">National LGBT+ Domestic Violence Helpline </w:t>
      </w:r>
      <w:r>
        <w:rPr>
          <w:rStyle w:val="Strong"/>
          <w:rFonts w:ascii="Helvetica" w:hAnsi="Helvetica"/>
          <w:color w:val="414141"/>
          <w:shd w:val="clear" w:color="auto" w:fill="FFFFFF"/>
        </w:rPr>
        <w:t>|</w:t>
      </w:r>
      <w:r>
        <w:rPr>
          <w:rFonts w:ascii="Helvetica" w:hAnsi="Helvetica"/>
          <w:color w:val="414141"/>
          <w:shd w:val="clear" w:color="auto" w:fill="FFFFFF"/>
        </w:rPr>
        <w:t> </w:t>
      </w:r>
      <w:r>
        <w:rPr>
          <w:rFonts w:ascii="Arial" w:hAnsi="Arial" w:cs="Arial"/>
          <w:color w:val="494949"/>
          <w:sz w:val="21"/>
          <w:szCs w:val="21"/>
          <w:shd w:val="clear" w:color="auto" w:fill="FFFFFF"/>
        </w:rPr>
        <w:t>Emotional and practical support for LGBT+ people experiencing domestic abuse</w:t>
      </w:r>
      <w:r w:rsidRPr="00436F4F">
        <w:rPr>
          <w:rFonts w:ascii="Helvetica" w:hAnsi="Helvetica"/>
          <w:color w:val="414141"/>
          <w:shd w:val="clear" w:color="auto" w:fill="FFFFFF"/>
        </w:rPr>
        <w:t xml:space="preserve"> </w:t>
      </w:r>
      <w:r>
        <w:rPr>
          <w:rFonts w:ascii="Helvetica" w:hAnsi="Helvetica"/>
          <w:color w:val="414141"/>
          <w:shd w:val="clear" w:color="auto" w:fill="FFFFFF"/>
        </w:rPr>
        <w:t xml:space="preserve">| </w:t>
      </w:r>
      <w:r w:rsidRPr="00436F4F">
        <w:rPr>
          <w:rFonts w:ascii="Helvetica" w:hAnsi="Helvetica"/>
          <w:color w:val="414141"/>
          <w:shd w:val="clear" w:color="auto" w:fill="FFFFFF"/>
        </w:rPr>
        <w:t>0800 999 5428</w:t>
      </w:r>
      <w:r>
        <w:rPr>
          <w:rFonts w:ascii="Helvetica" w:hAnsi="Helvetica"/>
          <w:color w:val="414141"/>
          <w:shd w:val="clear" w:color="auto" w:fill="FFFFFF"/>
        </w:rPr>
        <w:t xml:space="preserve"> or email </w:t>
      </w:r>
      <w:hyperlink r:id="rId15" w:history="1">
        <w:r w:rsidRPr="00C5022A">
          <w:rPr>
            <w:rStyle w:val="Hyperlink"/>
            <w:rFonts w:ascii="Helvetica" w:hAnsi="Helvetica"/>
            <w:shd w:val="clear" w:color="auto" w:fill="FFFFFF"/>
          </w:rPr>
          <w:t>help@galop.org.uk</w:t>
        </w:r>
      </w:hyperlink>
      <w:r>
        <w:rPr>
          <w:rFonts w:ascii="Helvetica" w:hAnsi="Helvetica"/>
          <w:color w:val="414141"/>
          <w:shd w:val="clear" w:color="auto" w:fill="FFFFFF"/>
        </w:rPr>
        <w:t xml:space="preserve"> | Online chat on Wednesday and Thursday evenings | </w:t>
      </w:r>
      <w:hyperlink r:id="rId16" w:history="1">
        <w:r w:rsidRPr="00C5022A">
          <w:rPr>
            <w:rStyle w:val="Hyperlink"/>
            <w:rFonts w:ascii="Helvetica" w:hAnsi="Helvetica"/>
            <w:shd w:val="clear" w:color="auto" w:fill="FFFFFF"/>
          </w:rPr>
          <w:t>https://www.galop.org.uk/how-we-can-help/</w:t>
        </w:r>
      </w:hyperlink>
      <w:r>
        <w:rPr>
          <w:rFonts w:ascii="Helvetica" w:hAnsi="Helvetica"/>
          <w:color w:val="414141"/>
          <w:shd w:val="clear" w:color="auto" w:fill="FFFFFF"/>
        </w:rPr>
        <w:t xml:space="preserve"> </w:t>
      </w:r>
    </w:p>
    <w:p w14:paraId="7804AF2C" w14:textId="77777777" w:rsidR="005E14BD" w:rsidRDefault="005E14BD" w:rsidP="005E14BD">
      <w:pPr>
        <w:rPr>
          <w:rFonts w:ascii="Arial" w:hAnsi="Arial" w:cs="Arial"/>
        </w:rPr>
      </w:pPr>
      <w:r w:rsidRPr="003C5257">
        <w:rPr>
          <w:rFonts w:ascii="Arial" w:hAnsi="Arial" w:cs="Arial"/>
          <w:b/>
        </w:rPr>
        <w:t>Gender Identity Development Services</w:t>
      </w:r>
      <w:r w:rsidRPr="003C5257">
        <w:rPr>
          <w:rFonts w:ascii="Arial" w:hAnsi="Arial" w:cs="Arial"/>
        </w:rPr>
        <w:t xml:space="preserve"> | GIDS is for children and young people, and their families, who experience difficulties in the development of their gender identity. A national specialised service, based in London and Leeds | </w:t>
      </w:r>
      <w:hyperlink r:id="rId17" w:history="1">
        <w:r w:rsidRPr="003C5257">
          <w:rPr>
            <w:rStyle w:val="Hyperlink"/>
            <w:rFonts w:ascii="Arial" w:hAnsi="Arial" w:cs="Arial"/>
          </w:rPr>
          <w:t>www.gids.nhs.uk</w:t>
        </w:r>
      </w:hyperlink>
      <w:r w:rsidRPr="003C5257">
        <w:rPr>
          <w:rFonts w:ascii="Arial" w:hAnsi="Arial" w:cs="Arial"/>
        </w:rPr>
        <w:t xml:space="preserve"> </w:t>
      </w:r>
    </w:p>
    <w:p w14:paraId="1093D0AF" w14:textId="77777777" w:rsidR="005E14BD" w:rsidRPr="003C5257" w:rsidRDefault="005E14BD" w:rsidP="005E14BD">
      <w:pPr>
        <w:rPr>
          <w:rFonts w:ascii="Arial" w:hAnsi="Arial" w:cs="Arial"/>
        </w:rPr>
      </w:pPr>
      <w:r w:rsidRPr="003C5257">
        <w:rPr>
          <w:rFonts w:ascii="Arial" w:hAnsi="Arial" w:cs="Arial"/>
          <w:b/>
        </w:rPr>
        <w:t>Gendered Intelligence</w:t>
      </w:r>
      <w:r w:rsidRPr="003C5257">
        <w:rPr>
          <w:rFonts w:ascii="Arial" w:hAnsi="Arial" w:cs="Arial"/>
        </w:rPr>
        <w:t xml:space="preserve"> | Based in London Gendered Intelligence (GI) work predominantly with the trans community, particularly specialising in supporting young trans people aged 8-25 | </w:t>
      </w:r>
      <w:hyperlink r:id="rId18" w:history="1">
        <w:r w:rsidRPr="003C5257">
          <w:rPr>
            <w:rStyle w:val="Hyperlink"/>
            <w:rFonts w:ascii="Arial" w:hAnsi="Arial" w:cs="Arial"/>
          </w:rPr>
          <w:t>http://genderedintelligence.co.uk/</w:t>
        </w:r>
      </w:hyperlink>
      <w:r w:rsidRPr="003C5257">
        <w:rPr>
          <w:rFonts w:ascii="Arial" w:hAnsi="Arial" w:cs="Arial"/>
        </w:rPr>
        <w:t xml:space="preserve"> </w:t>
      </w:r>
    </w:p>
    <w:p w14:paraId="1BC8006E" w14:textId="77777777" w:rsidR="005E14BD" w:rsidRDefault="005E14BD" w:rsidP="005E14BD">
      <w:pPr>
        <w:rPr>
          <w:rFonts w:ascii="Arial" w:hAnsi="Arial" w:cs="Arial"/>
        </w:rPr>
      </w:pPr>
      <w:r w:rsidRPr="003C5257">
        <w:rPr>
          <w:rFonts w:ascii="Arial" w:hAnsi="Arial" w:cs="Arial"/>
          <w:b/>
        </w:rPr>
        <w:lastRenderedPageBreak/>
        <w:t>GIRES</w:t>
      </w:r>
      <w:r w:rsidRPr="003C5257">
        <w:rPr>
          <w:rFonts w:ascii="Arial" w:hAnsi="Arial" w:cs="Arial"/>
        </w:rPr>
        <w:t xml:space="preserve"> | A charity that hears, helps, empowers and gives a voice to trans and gender non-conforming individuals, including those who are non-binary and non-gender, as well as their families | </w:t>
      </w:r>
      <w:hyperlink r:id="rId19" w:history="1">
        <w:r w:rsidRPr="003C5257">
          <w:rPr>
            <w:rStyle w:val="Hyperlink"/>
            <w:rFonts w:ascii="Arial" w:hAnsi="Arial" w:cs="Arial"/>
          </w:rPr>
          <w:t>www.gires.org.uk</w:t>
        </w:r>
      </w:hyperlink>
      <w:r w:rsidRPr="003C5257">
        <w:rPr>
          <w:rFonts w:ascii="Arial" w:hAnsi="Arial" w:cs="Arial"/>
        </w:rPr>
        <w:t xml:space="preserve"> </w:t>
      </w:r>
    </w:p>
    <w:p w14:paraId="7BE85057" w14:textId="77777777" w:rsidR="005E14BD" w:rsidRDefault="005E14BD" w:rsidP="005E14BD">
      <w:r>
        <w:rPr>
          <w:rFonts w:ascii="Arial" w:hAnsi="Arial" w:cs="Arial"/>
          <w:b/>
        </w:rPr>
        <w:t>Mermaids UK</w:t>
      </w:r>
      <w:r w:rsidRPr="003C5257">
        <w:rPr>
          <w:rFonts w:ascii="Arial" w:hAnsi="Arial" w:cs="Arial"/>
        </w:rPr>
        <w:t xml:space="preserve"> | </w:t>
      </w:r>
      <w:r>
        <w:rPr>
          <w:rFonts w:ascii="Arial" w:hAnsi="Arial" w:cs="Arial"/>
        </w:rPr>
        <w:t>Support for young people that feel</w:t>
      </w:r>
      <w:r w:rsidRPr="00436F4F">
        <w:rPr>
          <w:rFonts w:ascii="Arial" w:hAnsi="Arial" w:cs="Arial"/>
        </w:rPr>
        <w:t xml:space="preserve"> at odds with their birth gender, or parent</w:t>
      </w:r>
      <w:r>
        <w:rPr>
          <w:rFonts w:ascii="Arial" w:hAnsi="Arial" w:cs="Arial"/>
        </w:rPr>
        <w:t xml:space="preserve">s with </w:t>
      </w:r>
      <w:r w:rsidRPr="00436F4F">
        <w:rPr>
          <w:rFonts w:ascii="Arial" w:hAnsi="Arial" w:cs="Arial"/>
        </w:rPr>
        <w:t>child</w:t>
      </w:r>
      <w:r>
        <w:rPr>
          <w:rFonts w:ascii="Arial" w:hAnsi="Arial" w:cs="Arial"/>
        </w:rPr>
        <w:t>ren</w:t>
      </w:r>
      <w:r w:rsidRPr="00436F4F">
        <w:rPr>
          <w:rFonts w:ascii="Arial" w:hAnsi="Arial" w:cs="Arial"/>
        </w:rPr>
        <w:t xml:space="preserve"> who feel this way | </w:t>
      </w:r>
      <w:hyperlink r:id="rId20" w:history="1">
        <w:r w:rsidRPr="00436F4F">
          <w:rPr>
            <w:rStyle w:val="Hyperlink"/>
            <w:rFonts w:ascii="Arial" w:hAnsi="Arial" w:cs="Arial"/>
          </w:rPr>
          <w:t>http://www.mermaidsuk.org.uk/</w:t>
        </w:r>
      </w:hyperlink>
      <w:r>
        <w:t xml:space="preserve"> </w:t>
      </w:r>
    </w:p>
    <w:p w14:paraId="1BA7FDAC" w14:textId="6C0489C3" w:rsidR="005E14BD" w:rsidRDefault="005E14BD" w:rsidP="005E14BD">
      <w:pPr>
        <w:rPr>
          <w:rFonts w:ascii="Helvetica" w:hAnsi="Helvetica"/>
          <w:color w:val="414141"/>
          <w:shd w:val="clear" w:color="auto" w:fill="FFFFFF"/>
        </w:rPr>
      </w:pPr>
      <w:r w:rsidRPr="005E14BD">
        <w:rPr>
          <w:rFonts w:ascii="Helvetica" w:hAnsi="Helvetica"/>
          <w:b/>
          <w:color w:val="414141"/>
          <w:shd w:val="clear" w:color="auto" w:fill="FFFFFF"/>
        </w:rPr>
        <w:t>Spectra</w:t>
      </w:r>
      <w:r>
        <w:rPr>
          <w:rFonts w:ascii="Helvetica" w:hAnsi="Helvetica"/>
          <w:color w:val="414141"/>
          <w:shd w:val="clear" w:color="auto" w:fill="FFFFFF"/>
        </w:rPr>
        <w:t xml:space="preserve"> |</w:t>
      </w:r>
      <w:r w:rsidRPr="008C7D71">
        <w:rPr>
          <w:rFonts w:ascii="Helvetica" w:hAnsi="Helvetica"/>
          <w:color w:val="414141"/>
          <w:shd w:val="clear" w:color="auto" w:fill="FFFFFF"/>
        </w:rPr>
        <w:t xml:space="preserve"> Short-term free counselling, funded for people who live in and around London and identifies as trans, non-binary or are qu</w:t>
      </w:r>
      <w:r>
        <w:rPr>
          <w:rFonts w:ascii="Helvetica" w:hAnsi="Helvetica"/>
          <w:color w:val="414141"/>
          <w:shd w:val="clear" w:color="auto" w:fill="FFFFFF"/>
        </w:rPr>
        <w:t xml:space="preserve">estioning their gender identity | </w:t>
      </w:r>
      <w:hyperlink r:id="rId21" w:history="1">
        <w:r w:rsidRPr="00C5022A">
          <w:rPr>
            <w:rStyle w:val="Hyperlink"/>
            <w:rFonts w:ascii="Helvetica" w:hAnsi="Helvetica"/>
            <w:shd w:val="clear" w:color="auto" w:fill="FFFFFF"/>
          </w:rPr>
          <w:t>www.spectra-london.org.uk/trans-gender-services/trans-counselling</w:t>
        </w:r>
      </w:hyperlink>
      <w:r>
        <w:rPr>
          <w:rFonts w:ascii="Helvetica" w:hAnsi="Helvetica"/>
          <w:color w:val="414141"/>
          <w:shd w:val="clear" w:color="auto" w:fill="FFFFFF"/>
        </w:rPr>
        <w:t xml:space="preserve"> </w:t>
      </w:r>
    </w:p>
    <w:p w14:paraId="2E16708D" w14:textId="77777777" w:rsidR="00060C62" w:rsidRPr="003C5257" w:rsidRDefault="00060C62" w:rsidP="00060C62">
      <w:pPr>
        <w:rPr>
          <w:rFonts w:ascii="Arial" w:hAnsi="Arial" w:cs="Arial"/>
        </w:rPr>
      </w:pPr>
      <w:r w:rsidRPr="003C5257">
        <w:rPr>
          <w:rFonts w:ascii="Arial" w:hAnsi="Arial" w:cs="Arial"/>
          <w:b/>
        </w:rPr>
        <w:t>Switchboard LGBT+ Helpline</w:t>
      </w:r>
      <w:r w:rsidRPr="003C5257">
        <w:rPr>
          <w:rFonts w:ascii="Arial" w:hAnsi="Arial" w:cs="Arial"/>
        </w:rPr>
        <w:t xml:space="preserve"> | 0300 330 0630 10am-10pm every day | Chat message through website | Email support </w:t>
      </w:r>
      <w:hyperlink r:id="rId22" w:history="1">
        <w:r w:rsidRPr="003C5257">
          <w:rPr>
            <w:rStyle w:val="Hyperlink"/>
            <w:rFonts w:ascii="Arial" w:hAnsi="Arial" w:cs="Arial"/>
          </w:rPr>
          <w:t>chris@switchboard.lgbt</w:t>
        </w:r>
      </w:hyperlink>
      <w:r w:rsidRPr="003C5257">
        <w:rPr>
          <w:rFonts w:ascii="Arial" w:hAnsi="Arial" w:cs="Arial"/>
        </w:rPr>
        <w:t xml:space="preserve"> | </w:t>
      </w:r>
      <w:hyperlink r:id="rId23" w:history="1">
        <w:r w:rsidRPr="003C5257">
          <w:rPr>
            <w:rStyle w:val="Hyperlink"/>
            <w:rFonts w:ascii="Arial" w:hAnsi="Arial" w:cs="Arial"/>
          </w:rPr>
          <w:t>https://switchboard.lgbt/</w:t>
        </w:r>
      </w:hyperlink>
      <w:r w:rsidRPr="003C5257">
        <w:rPr>
          <w:rFonts w:ascii="Arial" w:hAnsi="Arial" w:cs="Arial"/>
        </w:rPr>
        <w:t xml:space="preserve"> </w:t>
      </w:r>
    </w:p>
    <w:p w14:paraId="7159DB1F" w14:textId="0BB910A8" w:rsidR="00436F4F" w:rsidRDefault="00436F4F" w:rsidP="00436F4F">
      <w:r>
        <w:rPr>
          <w:rFonts w:ascii="Arial" w:hAnsi="Arial" w:cs="Arial"/>
          <w:b/>
        </w:rPr>
        <w:t>Terence Higgins Trust</w:t>
      </w:r>
      <w:r w:rsidRPr="003C5257">
        <w:rPr>
          <w:rFonts w:ascii="Arial" w:hAnsi="Arial" w:cs="Arial"/>
        </w:rPr>
        <w:t xml:space="preserve"> | </w:t>
      </w:r>
      <w:r w:rsidRPr="00436F4F">
        <w:rPr>
          <w:rFonts w:ascii="Arial" w:hAnsi="Arial" w:cs="Arial"/>
        </w:rPr>
        <w:t>Advice on sexual health, relationships and coming out</w:t>
      </w:r>
      <w:r>
        <w:rPr>
          <w:rFonts w:ascii="Arial" w:hAnsi="Arial" w:cs="Arial"/>
        </w:rPr>
        <w:t xml:space="preserve"> </w:t>
      </w:r>
      <w:r w:rsidRPr="00436F4F">
        <w:rPr>
          <w:rFonts w:ascii="Arial" w:hAnsi="Arial" w:cs="Arial"/>
        </w:rPr>
        <w:t xml:space="preserve">| </w:t>
      </w:r>
      <w:r>
        <w:rPr>
          <w:rFonts w:ascii="Arial" w:hAnsi="Arial" w:cs="Arial"/>
        </w:rPr>
        <w:t xml:space="preserve">THT Direct helpline </w:t>
      </w:r>
      <w:r w:rsidRPr="00436F4F">
        <w:rPr>
          <w:rFonts w:ascii="Arial" w:hAnsi="Arial" w:cs="Arial"/>
        </w:rPr>
        <w:t>0808 802 1221</w:t>
      </w:r>
      <w:r>
        <w:rPr>
          <w:rFonts w:ascii="Arial" w:hAnsi="Arial" w:cs="Arial"/>
        </w:rPr>
        <w:t xml:space="preserve"> Open between </w:t>
      </w:r>
      <w:r w:rsidRPr="00436F4F">
        <w:rPr>
          <w:rFonts w:ascii="Arial" w:hAnsi="Arial" w:cs="Arial"/>
        </w:rPr>
        <w:t>10a</w:t>
      </w:r>
      <w:r>
        <w:rPr>
          <w:rFonts w:ascii="Arial" w:hAnsi="Arial" w:cs="Arial"/>
        </w:rPr>
        <w:t xml:space="preserve">m and 8pm from Monday to Friday | </w:t>
      </w:r>
      <w:hyperlink r:id="rId24" w:history="1">
        <w:r w:rsidRPr="00C5022A">
          <w:rPr>
            <w:rStyle w:val="Hyperlink"/>
            <w:rFonts w:ascii="Arial" w:hAnsi="Arial" w:cs="Arial"/>
          </w:rPr>
          <w:t>http://www.tht.org.uk/our-charity/Get-help-now</w:t>
        </w:r>
      </w:hyperlink>
      <w:r>
        <w:rPr>
          <w:rFonts w:ascii="Arial" w:hAnsi="Arial" w:cs="Arial"/>
        </w:rPr>
        <w:t xml:space="preserve"> </w:t>
      </w:r>
    </w:p>
    <w:p w14:paraId="33290E51" w14:textId="3053CAD1" w:rsidR="00CD59AB" w:rsidRDefault="00CD59AB"/>
    <w:p w14:paraId="0AD43D47" w14:textId="525BF035" w:rsidR="007E193C" w:rsidRPr="005073F8" w:rsidRDefault="007E193C" w:rsidP="007E193C">
      <w:pPr>
        <w:rPr>
          <w:b/>
          <w:color w:val="0070C0"/>
          <w:sz w:val="32"/>
          <w:szCs w:val="32"/>
        </w:rPr>
      </w:pPr>
      <w:r>
        <w:rPr>
          <w:b/>
          <w:color w:val="0070C0"/>
          <w:sz w:val="32"/>
          <w:szCs w:val="32"/>
        </w:rPr>
        <w:t>Brighton and Hove</w:t>
      </w:r>
      <w:r>
        <w:rPr>
          <w:b/>
          <w:color w:val="0070C0"/>
          <w:sz w:val="32"/>
          <w:szCs w:val="32"/>
        </w:rPr>
        <w:t xml:space="preserve"> </w:t>
      </w:r>
      <w:r>
        <w:rPr>
          <w:b/>
          <w:color w:val="0070C0"/>
          <w:sz w:val="32"/>
          <w:szCs w:val="32"/>
        </w:rPr>
        <w:t xml:space="preserve">and Sussex </w:t>
      </w:r>
      <w:r>
        <w:rPr>
          <w:b/>
          <w:color w:val="0070C0"/>
          <w:sz w:val="32"/>
          <w:szCs w:val="32"/>
        </w:rPr>
        <w:t xml:space="preserve">services </w:t>
      </w:r>
    </w:p>
    <w:p w14:paraId="0851F02E" w14:textId="3E071EC0" w:rsidR="007E193C" w:rsidRDefault="007E193C" w:rsidP="007E193C">
      <w:r>
        <w:rPr>
          <w:rFonts w:ascii="Arial" w:hAnsi="Arial" w:cs="Arial"/>
          <w:b/>
        </w:rPr>
        <w:t>Allsorts Youth Project</w:t>
      </w:r>
      <w:r>
        <w:rPr>
          <w:rFonts w:ascii="Arial" w:hAnsi="Arial" w:cs="Arial"/>
          <w:b/>
        </w:rPr>
        <w:t xml:space="preserve"> </w:t>
      </w:r>
      <w:r w:rsidRPr="003C5257">
        <w:rPr>
          <w:rFonts w:ascii="Arial" w:hAnsi="Arial" w:cs="Arial"/>
        </w:rPr>
        <w:t xml:space="preserve">| </w:t>
      </w:r>
      <w:r>
        <w:rPr>
          <w:rFonts w:ascii="Arial" w:hAnsi="Arial" w:cs="Arial"/>
        </w:rPr>
        <w:t>E</w:t>
      </w:r>
      <w:r w:rsidRPr="00CD59AB">
        <w:rPr>
          <w:rFonts w:ascii="Arial" w:hAnsi="Arial" w:cs="Arial"/>
        </w:rPr>
        <w:t>motional support</w:t>
      </w:r>
      <w:r>
        <w:rPr>
          <w:rFonts w:ascii="Arial" w:hAnsi="Arial" w:cs="Arial"/>
        </w:rPr>
        <w:t xml:space="preserve"> for LGBTU young people </w:t>
      </w:r>
      <w:r w:rsidRPr="00CD59AB">
        <w:rPr>
          <w:rFonts w:ascii="Arial" w:hAnsi="Arial" w:cs="Arial"/>
        </w:rPr>
        <w:t xml:space="preserve"> through </w:t>
      </w:r>
      <w:r>
        <w:rPr>
          <w:rFonts w:ascii="Arial" w:hAnsi="Arial" w:cs="Arial"/>
        </w:rPr>
        <w:t xml:space="preserve">the </w:t>
      </w:r>
      <w:r w:rsidRPr="00CD59AB">
        <w:rPr>
          <w:rFonts w:ascii="Arial" w:hAnsi="Arial" w:cs="Arial"/>
        </w:rPr>
        <w:t xml:space="preserve">'talk it out' individual emotional support service and the facilitation of regular young people’s groups for Lesbian, Gay, Bisexual, Trans and Unsure young people between the ages of 11 -19 years old | </w:t>
      </w:r>
      <w:r>
        <w:rPr>
          <w:rFonts w:ascii="Arial" w:hAnsi="Arial" w:cs="Arial"/>
        </w:rPr>
        <w:t xml:space="preserve">Includes a West Sussex Group | </w:t>
      </w:r>
      <w:hyperlink r:id="rId25" w:history="1">
        <w:r w:rsidRPr="00B80B70">
          <w:rPr>
            <w:rStyle w:val="Hyperlink"/>
            <w:rFonts w:ascii="Arial" w:hAnsi="Arial" w:cs="Arial"/>
          </w:rPr>
          <w:t>http://www.allsortsyouth.org.uk</w:t>
        </w:r>
      </w:hyperlink>
    </w:p>
    <w:p w14:paraId="6F96E0DC" w14:textId="432024F1" w:rsidR="007E193C" w:rsidRDefault="007E193C" w:rsidP="007E193C">
      <w:r>
        <w:rPr>
          <w:rFonts w:ascii="Arial" w:hAnsi="Arial" w:cs="Arial"/>
          <w:b/>
        </w:rPr>
        <w:t xml:space="preserve">Brighton &amp; Hove LGBT </w:t>
      </w:r>
      <w:r w:rsidRPr="003C5257">
        <w:rPr>
          <w:rFonts w:ascii="Arial" w:hAnsi="Arial" w:cs="Arial"/>
          <w:b/>
        </w:rPr>
        <w:t xml:space="preserve">Switchboard </w:t>
      </w:r>
      <w:r w:rsidRPr="003C5257">
        <w:rPr>
          <w:rFonts w:ascii="Arial" w:hAnsi="Arial" w:cs="Arial"/>
        </w:rPr>
        <w:t xml:space="preserve">| </w:t>
      </w:r>
      <w:r w:rsidRPr="00060C62">
        <w:rPr>
          <w:rFonts w:ascii="Arial" w:hAnsi="Arial" w:cs="Arial"/>
        </w:rPr>
        <w:t>01273 204050</w:t>
      </w:r>
      <w:r>
        <w:rPr>
          <w:rFonts w:ascii="Arial" w:hAnsi="Arial" w:cs="Arial"/>
        </w:rPr>
        <w:t xml:space="preserve"> </w:t>
      </w:r>
      <w:r w:rsidRPr="003C5257">
        <w:rPr>
          <w:rFonts w:ascii="Arial" w:hAnsi="Arial" w:cs="Arial"/>
        </w:rPr>
        <w:t xml:space="preserve">| </w:t>
      </w:r>
      <w:r>
        <w:rPr>
          <w:rFonts w:ascii="Arial" w:hAnsi="Arial" w:cs="Arial"/>
        </w:rPr>
        <w:t>A</w:t>
      </w:r>
      <w:r w:rsidRPr="00060C62">
        <w:rPr>
          <w:rFonts w:ascii="Arial" w:hAnsi="Arial" w:cs="Arial"/>
        </w:rPr>
        <w:t xml:space="preserve"> suppo</w:t>
      </w:r>
      <w:r>
        <w:rPr>
          <w:rFonts w:ascii="Arial" w:hAnsi="Arial" w:cs="Arial"/>
        </w:rPr>
        <w:t>rtive, non-judg</w:t>
      </w:r>
      <w:r w:rsidRPr="00060C62">
        <w:rPr>
          <w:rFonts w:ascii="Arial" w:hAnsi="Arial" w:cs="Arial"/>
        </w:rPr>
        <w:t xml:space="preserve">mental and confidential space for LGBTQ people, those who are unsure and/or questioning and those who want to support a friend, family member or loved one. </w:t>
      </w:r>
      <w:r>
        <w:rPr>
          <w:rFonts w:ascii="Arial" w:hAnsi="Arial" w:cs="Arial"/>
        </w:rPr>
        <w:t xml:space="preserve">Helpline </w:t>
      </w:r>
      <w:r w:rsidRPr="00060C62">
        <w:rPr>
          <w:rFonts w:ascii="Arial" w:hAnsi="Arial" w:cs="Arial"/>
        </w:rPr>
        <w:t xml:space="preserve">run by trained </w:t>
      </w:r>
      <w:r>
        <w:rPr>
          <w:rFonts w:ascii="Arial" w:hAnsi="Arial" w:cs="Arial"/>
        </w:rPr>
        <w:t xml:space="preserve">LGBTQ </w:t>
      </w:r>
      <w:r w:rsidRPr="00060C62">
        <w:rPr>
          <w:rFonts w:ascii="Arial" w:hAnsi="Arial" w:cs="Arial"/>
        </w:rPr>
        <w:t xml:space="preserve">volunteers </w:t>
      </w:r>
      <w:r w:rsidRPr="003C5257">
        <w:rPr>
          <w:rFonts w:ascii="Arial" w:hAnsi="Arial" w:cs="Arial"/>
        </w:rPr>
        <w:t xml:space="preserve">| </w:t>
      </w:r>
      <w:hyperlink r:id="rId26" w:history="1">
        <w:r w:rsidRPr="00060C62">
          <w:rPr>
            <w:rStyle w:val="Hyperlink"/>
            <w:rFonts w:ascii="Arial" w:hAnsi="Arial" w:cs="Arial"/>
          </w:rPr>
          <w:t>https://www.switchboard.org.uk/projects/helpline/</w:t>
        </w:r>
      </w:hyperlink>
      <w:r>
        <w:t xml:space="preserve"> </w:t>
      </w:r>
    </w:p>
    <w:p w14:paraId="0A3D5BF3" w14:textId="34F34D38" w:rsidR="007E193C" w:rsidRDefault="007E193C" w:rsidP="007E193C">
      <w:pPr>
        <w:rPr>
          <w:rFonts w:ascii="Arial" w:hAnsi="Arial" w:cs="Arial"/>
        </w:rPr>
      </w:pPr>
      <w:r>
        <w:rPr>
          <w:rFonts w:ascii="Arial" w:hAnsi="Arial" w:cs="Arial"/>
          <w:b/>
        </w:rPr>
        <w:t xml:space="preserve">Brighton &amp; Hove LGBT </w:t>
      </w:r>
      <w:r w:rsidRPr="003C5257">
        <w:rPr>
          <w:rFonts w:ascii="Arial" w:hAnsi="Arial" w:cs="Arial"/>
          <w:b/>
        </w:rPr>
        <w:t>Switchboard</w:t>
      </w:r>
      <w:r>
        <w:rPr>
          <w:rFonts w:ascii="Arial" w:hAnsi="Arial" w:cs="Arial"/>
          <w:b/>
        </w:rPr>
        <w:t xml:space="preserve"> and Survivors’ Network</w:t>
      </w:r>
      <w:r w:rsidRPr="003C5257">
        <w:rPr>
          <w:rFonts w:ascii="Arial" w:hAnsi="Arial" w:cs="Arial"/>
          <w:b/>
        </w:rPr>
        <w:t xml:space="preserve"> </w:t>
      </w:r>
      <w:r w:rsidRPr="003C5257">
        <w:rPr>
          <w:rFonts w:ascii="Arial" w:hAnsi="Arial" w:cs="Arial"/>
        </w:rPr>
        <w:t>|</w:t>
      </w:r>
      <w:r>
        <w:rPr>
          <w:rFonts w:ascii="Arial" w:hAnsi="Arial" w:cs="Arial"/>
        </w:rPr>
        <w:t xml:space="preserve"> </w:t>
      </w:r>
      <w:r w:rsidRPr="00060C62">
        <w:rPr>
          <w:rFonts w:ascii="Arial" w:hAnsi="Arial" w:cs="Arial"/>
          <w:b/>
          <w:color w:val="0070C0"/>
        </w:rPr>
        <w:t>Trans Survivors Switchboard</w:t>
      </w:r>
      <w:r w:rsidRPr="00060C62">
        <w:rPr>
          <w:rFonts w:ascii="Arial" w:hAnsi="Arial" w:cs="Arial"/>
          <w:color w:val="0070C0"/>
        </w:rPr>
        <w:t xml:space="preserve"> </w:t>
      </w:r>
      <w:r w:rsidRPr="00060C62">
        <w:rPr>
          <w:rFonts w:ascii="Arial" w:hAnsi="Arial" w:cs="Arial"/>
        </w:rPr>
        <w:t>01273 204050</w:t>
      </w:r>
      <w:r>
        <w:rPr>
          <w:rFonts w:ascii="Arial" w:hAnsi="Arial" w:cs="Arial"/>
        </w:rPr>
        <w:t xml:space="preserve"> on </w:t>
      </w:r>
      <w:r w:rsidRPr="00060C62">
        <w:rPr>
          <w:rFonts w:ascii="Arial" w:hAnsi="Arial" w:cs="Arial"/>
        </w:rPr>
        <w:t>Sunday afternoons between 1-4pm</w:t>
      </w:r>
      <w:r w:rsidRPr="003C5257">
        <w:rPr>
          <w:rFonts w:ascii="Arial" w:hAnsi="Arial" w:cs="Arial"/>
        </w:rPr>
        <w:t xml:space="preserve"> | </w:t>
      </w:r>
      <w:r>
        <w:rPr>
          <w:rFonts w:ascii="Arial" w:hAnsi="Arial" w:cs="Arial"/>
        </w:rPr>
        <w:t>Support for</w:t>
      </w:r>
      <w:r w:rsidRPr="00060C62">
        <w:rPr>
          <w:rFonts w:ascii="Arial" w:hAnsi="Arial" w:cs="Arial"/>
        </w:rPr>
        <w:t xml:space="preserve"> trans people who have experienced sexual violence at any point in their lifetime.</w:t>
      </w:r>
      <w:r>
        <w:rPr>
          <w:rFonts w:ascii="Arial" w:hAnsi="Arial" w:cs="Arial"/>
        </w:rPr>
        <w:t xml:space="preserve"> The helpline is </w:t>
      </w:r>
      <w:r w:rsidRPr="00060C62">
        <w:rPr>
          <w:rFonts w:ascii="Arial" w:hAnsi="Arial" w:cs="Arial"/>
        </w:rPr>
        <w:t xml:space="preserve">run by volunteers who all identify as trans or non-binary </w:t>
      </w:r>
      <w:r w:rsidRPr="003C5257">
        <w:rPr>
          <w:rFonts w:ascii="Arial" w:hAnsi="Arial" w:cs="Arial"/>
        </w:rPr>
        <w:t xml:space="preserve">| </w:t>
      </w:r>
      <w:hyperlink r:id="rId27" w:history="1">
        <w:r w:rsidRPr="00C5022A">
          <w:rPr>
            <w:rStyle w:val="Hyperlink"/>
            <w:rFonts w:ascii="Arial" w:hAnsi="Arial" w:cs="Arial"/>
          </w:rPr>
          <w:t>https://www.switchboard.org.uk/projects/trans-survivors-switchboard/</w:t>
        </w:r>
      </w:hyperlink>
      <w:r>
        <w:rPr>
          <w:rFonts w:ascii="Arial" w:hAnsi="Arial" w:cs="Arial"/>
        </w:rPr>
        <w:t xml:space="preserve"> </w:t>
      </w:r>
    </w:p>
    <w:p w14:paraId="2BC00071" w14:textId="5AFF9113" w:rsidR="004204A7" w:rsidRDefault="004204A7" w:rsidP="004204A7">
      <w:pPr>
        <w:rPr>
          <w:rFonts w:ascii="Arial" w:hAnsi="Arial" w:cs="Arial"/>
        </w:rPr>
      </w:pPr>
      <w:r w:rsidRPr="007E193C">
        <w:rPr>
          <w:rFonts w:ascii="Arial" w:hAnsi="Arial" w:cs="Arial"/>
          <w:b/>
        </w:rPr>
        <w:t>The Clare Project</w:t>
      </w:r>
      <w:r>
        <w:rPr>
          <w:rFonts w:ascii="Arial" w:hAnsi="Arial" w:cs="Arial"/>
          <w:b/>
        </w:rPr>
        <w:t xml:space="preserve"> | </w:t>
      </w:r>
      <w:r w:rsidRPr="007E193C">
        <w:rPr>
          <w:rFonts w:ascii="Arial" w:hAnsi="Arial" w:cs="Arial"/>
        </w:rPr>
        <w:t>A self-supporting group open to anyone wishing to explore issues around gender identity. There is a weekly drop-in to meet others for support, as well as peer mental health support and free or low-cost psychothera</w:t>
      </w:r>
      <w:r>
        <w:rPr>
          <w:rFonts w:ascii="Arial" w:hAnsi="Arial" w:cs="Arial"/>
        </w:rPr>
        <w:t xml:space="preserve">py | </w:t>
      </w:r>
      <w:hyperlink r:id="rId28" w:history="1">
        <w:r w:rsidRPr="007E193C">
          <w:rPr>
            <w:rStyle w:val="Hyperlink"/>
            <w:rFonts w:ascii="Arial" w:hAnsi="Arial" w:cs="Arial"/>
          </w:rPr>
          <w:t>www.clareproject.org.uk</w:t>
        </w:r>
      </w:hyperlink>
    </w:p>
    <w:p w14:paraId="1604366B" w14:textId="77777777" w:rsidR="004204A7" w:rsidRPr="004204A7" w:rsidRDefault="004204A7" w:rsidP="004204A7">
      <w:pPr>
        <w:rPr>
          <w:rFonts w:ascii="Arial" w:hAnsi="Arial" w:cs="Arial"/>
          <w:b/>
        </w:rPr>
      </w:pPr>
      <w:r w:rsidRPr="004204A7">
        <w:rPr>
          <w:rFonts w:ascii="Arial" w:hAnsi="Arial" w:cs="Arial"/>
          <w:b/>
          <w:bCs/>
          <w:iCs/>
        </w:rPr>
        <w:t>LGBT</w:t>
      </w:r>
      <w:r>
        <w:rPr>
          <w:rFonts w:ascii="Arial" w:hAnsi="Arial" w:cs="Arial"/>
          <w:b/>
          <w:bCs/>
          <w:iCs/>
        </w:rPr>
        <w:t>Q</w:t>
      </w:r>
      <w:r w:rsidRPr="004204A7">
        <w:rPr>
          <w:rFonts w:ascii="Arial" w:hAnsi="Arial" w:cs="Arial"/>
          <w:b/>
          <w:bCs/>
          <w:iCs/>
        </w:rPr>
        <w:t xml:space="preserve"> Disab</w:t>
      </w:r>
      <w:r>
        <w:rPr>
          <w:rFonts w:ascii="Arial" w:hAnsi="Arial" w:cs="Arial"/>
          <w:b/>
          <w:bCs/>
          <w:iCs/>
        </w:rPr>
        <w:t>ility Project |</w:t>
      </w:r>
      <w:r w:rsidRPr="004204A7">
        <w:rPr>
          <w:rFonts w:ascii="Arial" w:hAnsi="Arial" w:cs="Arial"/>
          <w:b/>
        </w:rPr>
        <w:t> </w:t>
      </w:r>
      <w:r w:rsidRPr="004204A7">
        <w:rPr>
          <w:rFonts w:ascii="Arial" w:hAnsi="Arial" w:cs="Arial"/>
        </w:rPr>
        <w:t xml:space="preserve">LGBTQ Disabilities project for people who identify as disabled as well as LGBTQ.  </w:t>
      </w:r>
      <w:r>
        <w:rPr>
          <w:rFonts w:ascii="Arial" w:hAnsi="Arial" w:cs="Arial"/>
        </w:rPr>
        <w:t>M</w:t>
      </w:r>
      <w:r w:rsidRPr="004204A7">
        <w:rPr>
          <w:rFonts w:ascii="Arial" w:hAnsi="Arial" w:cs="Arial"/>
        </w:rPr>
        <w:t>onthly meeting</w:t>
      </w:r>
      <w:r>
        <w:rPr>
          <w:rFonts w:ascii="Arial" w:hAnsi="Arial" w:cs="Arial"/>
        </w:rPr>
        <w:t>s</w:t>
      </w:r>
      <w:r w:rsidRPr="004204A7">
        <w:rPr>
          <w:rFonts w:ascii="Arial" w:hAnsi="Arial" w:cs="Arial"/>
        </w:rPr>
        <w:t xml:space="preserve"> </w:t>
      </w:r>
      <w:r>
        <w:rPr>
          <w:rFonts w:ascii="Arial" w:hAnsi="Arial" w:cs="Arial"/>
        </w:rPr>
        <w:t xml:space="preserve">providing </w:t>
      </w:r>
      <w:r w:rsidRPr="004204A7">
        <w:rPr>
          <w:rFonts w:ascii="Arial" w:hAnsi="Arial" w:cs="Arial"/>
        </w:rPr>
        <w:t>a safe space for LGBTQ disabled persons to meet, socialise and campaign</w:t>
      </w:r>
      <w:r>
        <w:rPr>
          <w:rFonts w:ascii="Arial" w:hAnsi="Arial" w:cs="Arial"/>
        </w:rPr>
        <w:t xml:space="preserve"> |</w:t>
      </w:r>
      <w:r w:rsidRPr="004204A7">
        <w:rPr>
          <w:rFonts w:ascii="Arial" w:hAnsi="Arial" w:cs="Arial"/>
        </w:rPr>
        <w:t> </w:t>
      </w:r>
      <w:hyperlink r:id="rId29" w:tooltip="LGBT Disabled Group" w:history="1">
        <w:r w:rsidRPr="004204A7">
          <w:rPr>
            <w:rStyle w:val="Hyperlink"/>
            <w:rFonts w:ascii="Arial" w:hAnsi="Arial" w:cs="Arial"/>
          </w:rPr>
          <w:t>http://switchboard.org.uk/brighton-hove-lgbt-disabled-group/</w:t>
        </w:r>
      </w:hyperlink>
    </w:p>
    <w:p w14:paraId="6B5EEECF" w14:textId="77777777" w:rsidR="004204A7" w:rsidRPr="004204A7" w:rsidRDefault="004204A7" w:rsidP="004204A7">
      <w:pPr>
        <w:rPr>
          <w:rFonts w:ascii="Arial" w:hAnsi="Arial" w:cs="Arial"/>
        </w:rPr>
      </w:pPr>
      <w:r w:rsidRPr="004204A7">
        <w:rPr>
          <w:rFonts w:ascii="Arial" w:hAnsi="Arial" w:cs="Arial"/>
          <w:b/>
        </w:rPr>
        <w:t>LGBT Police Team</w:t>
      </w:r>
      <w:r>
        <w:rPr>
          <w:rFonts w:ascii="Arial" w:hAnsi="Arial" w:cs="Arial"/>
        </w:rPr>
        <w:t xml:space="preserve"> | </w:t>
      </w:r>
      <w:r w:rsidRPr="004204A7">
        <w:rPr>
          <w:rFonts w:ascii="Arial" w:hAnsi="Arial" w:cs="Arial"/>
        </w:rPr>
        <w:t>LGBT hate crime is where someone is targeted because they are, or are perceived to be gay, lesbian, bi or trans. If you are affected by LGBT hate crime, you can get support from the LGBT Police Team.  If you or someone else is in danger always call 999</w:t>
      </w:r>
      <w:r>
        <w:rPr>
          <w:rFonts w:ascii="Arial" w:hAnsi="Arial" w:cs="Arial"/>
        </w:rPr>
        <w:t xml:space="preserve"> |</w:t>
      </w:r>
      <w:r w:rsidRPr="004204A7">
        <w:rPr>
          <w:rFonts w:ascii="Arial" w:hAnsi="Arial" w:cs="Arial"/>
        </w:rPr>
        <w:t xml:space="preserve"> In a non-emergency call 101 or email </w:t>
      </w:r>
      <w:hyperlink r:id="rId30" w:history="1">
        <w:r w:rsidRPr="004204A7">
          <w:rPr>
            <w:rStyle w:val="Hyperlink"/>
            <w:rFonts w:ascii="Arial" w:hAnsi="Arial" w:cs="Arial"/>
          </w:rPr>
          <w:t>LGBT@sussex.pnn.police.uk</w:t>
        </w:r>
      </w:hyperlink>
    </w:p>
    <w:p w14:paraId="7F37B2D6" w14:textId="61FAF448" w:rsidR="007E193C" w:rsidRDefault="007E193C" w:rsidP="007E193C">
      <w:pPr>
        <w:rPr>
          <w:rFonts w:ascii="Arial" w:hAnsi="Arial" w:cs="Arial"/>
        </w:rPr>
      </w:pPr>
      <w:bookmarkStart w:id="1" w:name="_GoBack"/>
      <w:bookmarkEnd w:id="1"/>
      <w:r w:rsidRPr="003C5257">
        <w:rPr>
          <w:rFonts w:ascii="Arial" w:hAnsi="Arial" w:cs="Arial"/>
          <w:b/>
        </w:rPr>
        <w:t xml:space="preserve">MindOut | </w:t>
      </w:r>
      <w:r w:rsidRPr="003C5257">
        <w:rPr>
          <w:rFonts w:ascii="Arial" w:hAnsi="Arial" w:cs="Arial"/>
        </w:rPr>
        <w:t xml:space="preserve">Lesbian, Gay, Bisexual, Trans &amp; Queer Mental Health Service | Online chat service providing confidential information and support | </w:t>
      </w:r>
      <w:hyperlink r:id="rId31" w:history="1">
        <w:r w:rsidRPr="003C5257">
          <w:rPr>
            <w:rStyle w:val="Hyperlink"/>
            <w:rFonts w:ascii="Arial" w:hAnsi="Arial" w:cs="Arial"/>
          </w:rPr>
          <w:t>https://www.mindout.org.uk/</w:t>
        </w:r>
      </w:hyperlink>
      <w:r w:rsidRPr="003C5257">
        <w:rPr>
          <w:rFonts w:ascii="Arial" w:hAnsi="Arial" w:cs="Arial"/>
        </w:rPr>
        <w:t xml:space="preserve"> </w:t>
      </w:r>
    </w:p>
    <w:p w14:paraId="3665F15C" w14:textId="20303887" w:rsidR="007E193C" w:rsidRDefault="007E193C" w:rsidP="007E193C">
      <w:pPr>
        <w:rPr>
          <w:rFonts w:ascii="Arial" w:hAnsi="Arial" w:cs="Arial"/>
        </w:rPr>
      </w:pPr>
      <w:r w:rsidRPr="007E193C">
        <w:rPr>
          <w:rFonts w:ascii="Arial" w:hAnsi="Arial" w:cs="Arial"/>
          <w:b/>
        </w:rPr>
        <w:lastRenderedPageBreak/>
        <w:t>Navigate</w:t>
      </w:r>
      <w:r>
        <w:rPr>
          <w:rFonts w:ascii="Arial" w:hAnsi="Arial" w:cs="Arial"/>
          <w:b/>
        </w:rPr>
        <w:t xml:space="preserve"> |</w:t>
      </w:r>
      <w:r w:rsidRPr="007E193C">
        <w:rPr>
          <w:rFonts w:ascii="Arial" w:hAnsi="Arial" w:cs="Arial"/>
          <w:b/>
          <w:i/>
        </w:rPr>
        <w:t xml:space="preserve"> </w:t>
      </w:r>
      <w:r>
        <w:rPr>
          <w:rFonts w:ascii="Arial" w:hAnsi="Arial" w:cs="Arial"/>
        </w:rPr>
        <w:t>A</w:t>
      </w:r>
      <w:r w:rsidRPr="007E193C">
        <w:rPr>
          <w:rFonts w:ascii="Arial" w:hAnsi="Arial" w:cs="Arial"/>
        </w:rPr>
        <w:t xml:space="preserve"> group for transgender men, gender queer people and those questioning their gender identity. They provide social spaces, support, advice and co- ordinate local campaigns</w:t>
      </w:r>
      <w:r>
        <w:rPr>
          <w:rFonts w:ascii="Arial" w:hAnsi="Arial" w:cs="Arial"/>
        </w:rPr>
        <w:t xml:space="preserve"> in Brighton &amp; Hove</w:t>
      </w:r>
      <w:r w:rsidRPr="007E193C">
        <w:rPr>
          <w:rFonts w:ascii="Arial" w:hAnsi="Arial" w:cs="Arial"/>
        </w:rPr>
        <w:t xml:space="preserve"> relevant to trans masculine people</w:t>
      </w:r>
      <w:r>
        <w:rPr>
          <w:rFonts w:ascii="Arial" w:hAnsi="Arial" w:cs="Arial"/>
        </w:rPr>
        <w:t xml:space="preserve"> | </w:t>
      </w:r>
      <w:hyperlink r:id="rId32" w:history="1">
        <w:r w:rsidRPr="007E193C">
          <w:rPr>
            <w:rStyle w:val="Hyperlink"/>
            <w:rFonts w:ascii="Arial" w:hAnsi="Arial" w:cs="Arial"/>
          </w:rPr>
          <w:t>https://navigatebrighton.wordpress.com/</w:t>
        </w:r>
      </w:hyperlink>
    </w:p>
    <w:p w14:paraId="02513A77" w14:textId="77777777" w:rsidR="004204A7" w:rsidRPr="004204A7" w:rsidRDefault="004204A7" w:rsidP="004204A7">
      <w:pPr>
        <w:rPr>
          <w:rFonts w:ascii="Arial" w:hAnsi="Arial" w:cs="Arial"/>
          <w:b/>
        </w:rPr>
      </w:pPr>
      <w:r w:rsidRPr="004204A7">
        <w:rPr>
          <w:rFonts w:ascii="Arial" w:hAnsi="Arial" w:cs="Arial"/>
          <w:b/>
          <w:bCs/>
          <w:iCs/>
        </w:rPr>
        <w:t>Older LGBT Project |</w:t>
      </w:r>
      <w:r w:rsidRPr="004204A7">
        <w:rPr>
          <w:rFonts w:ascii="Arial" w:hAnsi="Arial" w:cs="Arial"/>
          <w:b/>
        </w:rPr>
        <w:t> </w:t>
      </w:r>
      <w:r w:rsidRPr="004204A7">
        <w:rPr>
          <w:rFonts w:ascii="Arial" w:hAnsi="Arial" w:cs="Arial"/>
        </w:rPr>
        <w:t xml:space="preserve">The Older LGBT Project is for anyone over 50 and offers activities and events, training to organisations, and campaigns to improve things for those of us who are ageing| </w:t>
      </w:r>
      <w:r w:rsidRPr="004204A7">
        <w:rPr>
          <w:rFonts w:ascii="Arial" w:hAnsi="Arial" w:cs="Arial"/>
          <w:b/>
        </w:rPr>
        <w:t> </w:t>
      </w:r>
      <w:hyperlink r:id="rId33" w:history="1">
        <w:r w:rsidRPr="004204A7">
          <w:rPr>
            <w:rStyle w:val="Hyperlink"/>
            <w:rFonts w:ascii="Arial" w:hAnsi="Arial" w:cs="Arial"/>
            <w:b/>
          </w:rPr>
          <w:t>http://switchboard.org.uk/older-lgbt-project</w:t>
        </w:r>
      </w:hyperlink>
    </w:p>
    <w:p w14:paraId="4E4637B3" w14:textId="144B5744" w:rsidR="004204A7" w:rsidRPr="004204A7" w:rsidRDefault="004204A7" w:rsidP="004204A7">
      <w:pPr>
        <w:rPr>
          <w:rFonts w:ascii="Arial" w:hAnsi="Arial" w:cs="Arial"/>
          <w:u w:val="single"/>
        </w:rPr>
      </w:pPr>
      <w:r w:rsidRPr="004204A7">
        <w:rPr>
          <w:rFonts w:ascii="Arial" w:hAnsi="Arial" w:cs="Arial"/>
          <w:b/>
          <w:bCs/>
          <w:iCs/>
          <w:lang w:val="en"/>
        </w:rPr>
        <w:t>RISE LGBT Domestic Abuse Project</w:t>
      </w:r>
      <w:r w:rsidRPr="004204A7">
        <w:rPr>
          <w:rFonts w:ascii="Arial" w:hAnsi="Arial" w:cs="Arial"/>
          <w:b/>
          <w:bCs/>
          <w:i/>
          <w:iCs/>
          <w:lang w:val="en"/>
        </w:rPr>
        <w:t xml:space="preserve"> </w:t>
      </w:r>
      <w:r>
        <w:rPr>
          <w:rFonts w:ascii="Arial" w:hAnsi="Arial" w:cs="Arial"/>
          <w:b/>
          <w:bCs/>
          <w:i/>
          <w:iCs/>
          <w:lang w:val="en"/>
        </w:rPr>
        <w:t xml:space="preserve">| </w:t>
      </w:r>
      <w:r w:rsidRPr="004204A7">
        <w:rPr>
          <w:rFonts w:ascii="Arial" w:hAnsi="Arial" w:cs="Arial"/>
        </w:rPr>
        <w:t>RISE has a specialist service to support LGBTQ people in Brighton and Hove who have experienced violence or abuse from a partner, ex-partner or family member</w:t>
      </w:r>
      <w:r>
        <w:rPr>
          <w:rFonts w:ascii="Arial" w:hAnsi="Arial" w:cs="Arial"/>
        </w:rPr>
        <w:t xml:space="preserve"> |</w:t>
      </w:r>
      <w:r w:rsidRPr="004204A7">
        <w:rPr>
          <w:rFonts w:ascii="Arial" w:hAnsi="Arial" w:cs="Arial"/>
        </w:rPr>
        <w:t xml:space="preserve"> For confidential support and advice contact the LGBTQ Service</w:t>
      </w:r>
      <w:r>
        <w:rPr>
          <w:rFonts w:ascii="Arial" w:hAnsi="Arial" w:cs="Arial"/>
        </w:rPr>
        <w:t xml:space="preserve">: </w:t>
      </w:r>
      <w:hyperlink r:id="rId34" w:history="1">
        <w:r w:rsidRPr="004204A7">
          <w:rPr>
            <w:rStyle w:val="Hyperlink"/>
            <w:rFonts w:ascii="Arial" w:hAnsi="Arial" w:cs="Arial"/>
          </w:rPr>
          <w:t>lgbt@riseuk.org.uk</w:t>
        </w:r>
      </w:hyperlink>
      <w:r>
        <w:rPr>
          <w:rFonts w:ascii="Arial" w:hAnsi="Arial" w:cs="Arial"/>
        </w:rPr>
        <w:t xml:space="preserve"> | </w:t>
      </w:r>
      <w:hyperlink r:id="rId35" w:history="1">
        <w:r w:rsidRPr="00B80B70">
          <w:rPr>
            <w:rStyle w:val="Hyperlink"/>
            <w:rFonts w:ascii="Arial" w:hAnsi="Arial" w:cs="Arial"/>
          </w:rPr>
          <w:t>www.riseuk.org.uk</w:t>
        </w:r>
      </w:hyperlink>
      <w:r>
        <w:rPr>
          <w:rFonts w:ascii="Arial" w:hAnsi="Arial" w:cs="Arial"/>
        </w:rPr>
        <w:t xml:space="preserve"> </w:t>
      </w:r>
    </w:p>
    <w:p w14:paraId="69354EA9" w14:textId="2FE4528E" w:rsidR="007E193C" w:rsidRDefault="007E193C" w:rsidP="007E193C">
      <w:pPr>
        <w:rPr>
          <w:rFonts w:ascii="Arial" w:hAnsi="Arial" w:cs="Arial"/>
        </w:rPr>
      </w:pPr>
      <w:r w:rsidRPr="007E193C">
        <w:rPr>
          <w:rFonts w:ascii="Arial" w:hAnsi="Arial" w:cs="Arial"/>
          <w:b/>
          <w:bCs/>
          <w:iCs/>
          <w:lang w:val="en"/>
        </w:rPr>
        <w:t>The Sussex Beacon</w:t>
      </w:r>
      <w:r w:rsidRPr="007E193C">
        <w:rPr>
          <w:rFonts w:ascii="Arial" w:hAnsi="Arial" w:cs="Arial"/>
          <w:lang w:val="en"/>
        </w:rPr>
        <w:t xml:space="preserve"> </w:t>
      </w:r>
      <w:r>
        <w:rPr>
          <w:rFonts w:ascii="Arial" w:hAnsi="Arial" w:cs="Arial"/>
          <w:lang w:val="en"/>
        </w:rPr>
        <w:t>|</w:t>
      </w:r>
      <w:r w:rsidRPr="007E193C">
        <w:rPr>
          <w:rFonts w:ascii="Arial" w:hAnsi="Arial" w:cs="Arial"/>
          <w:lang w:val="en"/>
        </w:rPr>
        <w:t xml:space="preserve"> Provides care and support for people and families living with HIV</w:t>
      </w:r>
      <w:r w:rsidR="004204A7">
        <w:rPr>
          <w:rFonts w:ascii="Arial" w:hAnsi="Arial" w:cs="Arial"/>
          <w:lang w:val="en"/>
        </w:rPr>
        <w:t xml:space="preserve"> </w:t>
      </w:r>
      <w:r>
        <w:rPr>
          <w:rFonts w:ascii="Arial" w:hAnsi="Arial" w:cs="Arial"/>
          <w:lang w:val="en"/>
        </w:rPr>
        <w:t>|</w:t>
      </w:r>
      <w:r w:rsidRPr="007E193C">
        <w:rPr>
          <w:rFonts w:ascii="Arial" w:hAnsi="Arial" w:cs="Arial"/>
          <w:lang w:val="en"/>
        </w:rPr>
        <w:t xml:space="preserve"> </w:t>
      </w:r>
      <w:hyperlink r:id="rId36" w:history="1">
        <w:r w:rsidRPr="007E193C">
          <w:rPr>
            <w:rStyle w:val="Hyperlink"/>
            <w:rFonts w:ascii="Arial" w:hAnsi="Arial" w:cs="Arial"/>
            <w:lang w:val="en"/>
          </w:rPr>
          <w:t>http://www.sussexbeacon.org.uk</w:t>
        </w:r>
      </w:hyperlink>
    </w:p>
    <w:p w14:paraId="19988287" w14:textId="78BD6A68" w:rsidR="007E193C" w:rsidRPr="004204A7" w:rsidRDefault="007E193C">
      <w:pPr>
        <w:rPr>
          <w:rFonts w:ascii="Arial" w:hAnsi="Arial" w:cs="Arial"/>
          <w:lang w:val="en"/>
        </w:rPr>
      </w:pPr>
      <w:r w:rsidRPr="007E193C">
        <w:rPr>
          <w:rFonts w:ascii="Arial" w:hAnsi="Arial" w:cs="Arial"/>
          <w:b/>
          <w:lang w:val="en"/>
        </w:rPr>
        <w:t>T</w:t>
      </w:r>
      <w:r w:rsidRPr="007E193C">
        <w:rPr>
          <w:rFonts w:ascii="Arial" w:hAnsi="Arial" w:cs="Arial"/>
          <w:b/>
          <w:bCs/>
          <w:iCs/>
          <w:lang w:val="en"/>
        </w:rPr>
        <w:t>rans Alliance</w:t>
      </w:r>
      <w:r w:rsidRPr="007E193C">
        <w:rPr>
          <w:rFonts w:ascii="Arial" w:hAnsi="Arial" w:cs="Arial"/>
          <w:lang w:val="en"/>
        </w:rPr>
        <w:t xml:space="preserve"> </w:t>
      </w:r>
      <w:r>
        <w:rPr>
          <w:rFonts w:ascii="Arial" w:hAnsi="Arial" w:cs="Arial"/>
          <w:lang w:val="en"/>
        </w:rPr>
        <w:t xml:space="preserve">| </w:t>
      </w:r>
      <w:r w:rsidRPr="007E193C">
        <w:rPr>
          <w:rFonts w:ascii="Arial" w:hAnsi="Arial" w:cs="Arial"/>
        </w:rPr>
        <w:t>The Trans Alliance is a forum for trans community leaders and activists who liv</w:t>
      </w:r>
      <w:r>
        <w:rPr>
          <w:rFonts w:ascii="Arial" w:hAnsi="Arial" w:cs="Arial"/>
        </w:rPr>
        <w:t>e</w:t>
      </w:r>
      <w:r w:rsidRPr="007E193C">
        <w:rPr>
          <w:rFonts w:ascii="Arial" w:hAnsi="Arial" w:cs="Arial"/>
        </w:rPr>
        <w:t>, work, study or sociali</w:t>
      </w:r>
      <w:r>
        <w:rPr>
          <w:rFonts w:ascii="Arial" w:hAnsi="Arial" w:cs="Arial"/>
        </w:rPr>
        <w:t>se</w:t>
      </w:r>
      <w:r w:rsidRPr="007E193C">
        <w:rPr>
          <w:rFonts w:ascii="Arial" w:hAnsi="Arial" w:cs="Arial"/>
        </w:rPr>
        <w:t xml:space="preserve"> in Brighton &amp; Hove</w:t>
      </w:r>
      <w:r>
        <w:rPr>
          <w:rFonts w:ascii="Arial" w:hAnsi="Arial" w:cs="Arial"/>
        </w:rPr>
        <w:t xml:space="preserve"> </w:t>
      </w:r>
      <w:r>
        <w:rPr>
          <w:rFonts w:ascii="Arial" w:hAnsi="Arial" w:cs="Arial"/>
          <w:lang w:val="en"/>
        </w:rPr>
        <w:t xml:space="preserve">| </w:t>
      </w:r>
      <w:hyperlink r:id="rId37" w:history="1">
        <w:r w:rsidRPr="00B80B70">
          <w:rPr>
            <w:rStyle w:val="Hyperlink"/>
            <w:rFonts w:ascii="Arial" w:hAnsi="Arial" w:cs="Arial"/>
            <w:lang w:val="en"/>
          </w:rPr>
          <w:t>https://brightontransalliance.wordpress.com</w:t>
        </w:r>
      </w:hyperlink>
    </w:p>
    <w:sectPr w:rsidR="007E193C" w:rsidRPr="004204A7" w:rsidSect="003C525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KG Small Town Southern Girl">
    <w:altName w:val="Nyala"/>
    <w:charset w:val="00"/>
    <w:family w:val="auto"/>
    <w:pitch w:val="variable"/>
    <w:sig w:usb0="00000001" w:usb1="10000042" w:usb2="00000000" w:usb3="00000000" w:csb0="00000093"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169"/>
    <w:rsid w:val="00060C62"/>
    <w:rsid w:val="00061C0F"/>
    <w:rsid w:val="001469BA"/>
    <w:rsid w:val="0019425D"/>
    <w:rsid w:val="001D3074"/>
    <w:rsid w:val="002102AD"/>
    <w:rsid w:val="002B001B"/>
    <w:rsid w:val="00365841"/>
    <w:rsid w:val="003C5257"/>
    <w:rsid w:val="004204A7"/>
    <w:rsid w:val="00436F4F"/>
    <w:rsid w:val="00486169"/>
    <w:rsid w:val="005073F8"/>
    <w:rsid w:val="005E14BD"/>
    <w:rsid w:val="0064466A"/>
    <w:rsid w:val="00712C6B"/>
    <w:rsid w:val="007E193C"/>
    <w:rsid w:val="008C7D71"/>
    <w:rsid w:val="009C547B"/>
    <w:rsid w:val="00BD5E9A"/>
    <w:rsid w:val="00CD59AB"/>
    <w:rsid w:val="00DC7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01EC"/>
  <w15:chartTrackingRefBased/>
  <w15:docId w15:val="{1EB9C571-53EB-41B5-89D2-7E465C8F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47B"/>
    <w:rPr>
      <w:color w:val="0563C1" w:themeColor="hyperlink"/>
      <w:u w:val="single"/>
    </w:rPr>
  </w:style>
  <w:style w:type="character" w:customStyle="1" w:styleId="UnresolvedMention1">
    <w:name w:val="Unresolved Mention1"/>
    <w:basedOn w:val="DefaultParagraphFont"/>
    <w:uiPriority w:val="99"/>
    <w:semiHidden/>
    <w:unhideWhenUsed/>
    <w:rsid w:val="009C547B"/>
    <w:rPr>
      <w:color w:val="808080"/>
      <w:shd w:val="clear" w:color="auto" w:fill="E6E6E6"/>
    </w:rPr>
  </w:style>
  <w:style w:type="paragraph" w:styleId="NormalWeb">
    <w:name w:val="Normal (Web)"/>
    <w:basedOn w:val="Normal"/>
    <w:uiPriority w:val="99"/>
    <w:unhideWhenUsed/>
    <w:rsid w:val="005073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073F8"/>
    <w:rPr>
      <w:i/>
      <w:iCs/>
    </w:rPr>
  </w:style>
  <w:style w:type="character" w:styleId="Strong">
    <w:name w:val="Strong"/>
    <w:basedOn w:val="DefaultParagraphFont"/>
    <w:uiPriority w:val="22"/>
    <w:qFormat/>
    <w:rsid w:val="00436F4F"/>
    <w:rPr>
      <w:b/>
      <w:bCs/>
    </w:rPr>
  </w:style>
  <w:style w:type="character" w:styleId="UnresolvedMention">
    <w:name w:val="Unresolved Mention"/>
    <w:basedOn w:val="DefaultParagraphFont"/>
    <w:uiPriority w:val="99"/>
    <w:semiHidden/>
    <w:unhideWhenUsed/>
    <w:rsid w:val="007E19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342">
      <w:bodyDiv w:val="1"/>
      <w:marLeft w:val="0"/>
      <w:marRight w:val="0"/>
      <w:marTop w:val="0"/>
      <w:marBottom w:val="0"/>
      <w:divBdr>
        <w:top w:val="none" w:sz="0" w:space="0" w:color="auto"/>
        <w:left w:val="none" w:sz="0" w:space="0" w:color="auto"/>
        <w:bottom w:val="none" w:sz="0" w:space="0" w:color="auto"/>
        <w:right w:val="none" w:sz="0" w:space="0" w:color="auto"/>
      </w:divBdr>
    </w:div>
    <w:div w:id="103041937">
      <w:bodyDiv w:val="1"/>
      <w:marLeft w:val="0"/>
      <w:marRight w:val="0"/>
      <w:marTop w:val="0"/>
      <w:marBottom w:val="0"/>
      <w:divBdr>
        <w:top w:val="none" w:sz="0" w:space="0" w:color="auto"/>
        <w:left w:val="none" w:sz="0" w:space="0" w:color="auto"/>
        <w:bottom w:val="none" w:sz="0" w:space="0" w:color="auto"/>
        <w:right w:val="none" w:sz="0" w:space="0" w:color="auto"/>
      </w:divBdr>
    </w:div>
    <w:div w:id="202989372">
      <w:bodyDiv w:val="1"/>
      <w:marLeft w:val="0"/>
      <w:marRight w:val="0"/>
      <w:marTop w:val="0"/>
      <w:marBottom w:val="0"/>
      <w:divBdr>
        <w:top w:val="none" w:sz="0" w:space="0" w:color="auto"/>
        <w:left w:val="none" w:sz="0" w:space="0" w:color="auto"/>
        <w:bottom w:val="none" w:sz="0" w:space="0" w:color="auto"/>
        <w:right w:val="none" w:sz="0" w:space="0" w:color="auto"/>
      </w:divBdr>
    </w:div>
    <w:div w:id="559829687">
      <w:bodyDiv w:val="1"/>
      <w:marLeft w:val="0"/>
      <w:marRight w:val="0"/>
      <w:marTop w:val="0"/>
      <w:marBottom w:val="0"/>
      <w:divBdr>
        <w:top w:val="none" w:sz="0" w:space="0" w:color="auto"/>
        <w:left w:val="none" w:sz="0" w:space="0" w:color="auto"/>
        <w:bottom w:val="none" w:sz="0" w:space="0" w:color="auto"/>
        <w:right w:val="none" w:sz="0" w:space="0" w:color="auto"/>
      </w:divBdr>
      <w:divsChild>
        <w:div w:id="18699231">
          <w:marLeft w:val="0"/>
          <w:marRight w:val="0"/>
          <w:marTop w:val="0"/>
          <w:marBottom w:val="0"/>
          <w:divBdr>
            <w:top w:val="none" w:sz="0" w:space="0" w:color="auto"/>
            <w:left w:val="none" w:sz="0" w:space="0" w:color="auto"/>
            <w:bottom w:val="none" w:sz="0" w:space="0" w:color="auto"/>
            <w:right w:val="none" w:sz="0" w:space="0" w:color="auto"/>
          </w:divBdr>
        </w:div>
      </w:divsChild>
    </w:div>
    <w:div w:id="741682346">
      <w:bodyDiv w:val="1"/>
      <w:marLeft w:val="0"/>
      <w:marRight w:val="0"/>
      <w:marTop w:val="0"/>
      <w:marBottom w:val="0"/>
      <w:divBdr>
        <w:top w:val="none" w:sz="0" w:space="0" w:color="auto"/>
        <w:left w:val="none" w:sz="0" w:space="0" w:color="auto"/>
        <w:bottom w:val="none" w:sz="0" w:space="0" w:color="auto"/>
        <w:right w:val="none" w:sz="0" w:space="0" w:color="auto"/>
      </w:divBdr>
    </w:div>
    <w:div w:id="1590575444">
      <w:bodyDiv w:val="1"/>
      <w:marLeft w:val="0"/>
      <w:marRight w:val="0"/>
      <w:marTop w:val="0"/>
      <w:marBottom w:val="0"/>
      <w:divBdr>
        <w:top w:val="none" w:sz="0" w:space="0" w:color="auto"/>
        <w:left w:val="none" w:sz="0" w:space="0" w:color="auto"/>
        <w:bottom w:val="none" w:sz="0" w:space="0" w:color="auto"/>
        <w:right w:val="none" w:sz="0" w:space="0" w:color="auto"/>
      </w:divBdr>
    </w:div>
    <w:div w:id="1603033475">
      <w:bodyDiv w:val="1"/>
      <w:marLeft w:val="0"/>
      <w:marRight w:val="0"/>
      <w:marTop w:val="0"/>
      <w:marBottom w:val="0"/>
      <w:divBdr>
        <w:top w:val="none" w:sz="0" w:space="0" w:color="auto"/>
        <w:left w:val="none" w:sz="0" w:space="0" w:color="auto"/>
        <w:bottom w:val="none" w:sz="0" w:space="0" w:color="auto"/>
        <w:right w:val="none" w:sz="0" w:space="0" w:color="auto"/>
      </w:divBdr>
    </w:div>
    <w:div w:id="1620145279">
      <w:bodyDiv w:val="1"/>
      <w:marLeft w:val="0"/>
      <w:marRight w:val="0"/>
      <w:marTop w:val="0"/>
      <w:marBottom w:val="0"/>
      <w:divBdr>
        <w:top w:val="none" w:sz="0" w:space="0" w:color="auto"/>
        <w:left w:val="none" w:sz="0" w:space="0" w:color="auto"/>
        <w:bottom w:val="none" w:sz="0" w:space="0" w:color="auto"/>
        <w:right w:val="none" w:sz="0" w:space="0" w:color="auto"/>
      </w:divBdr>
    </w:div>
    <w:div w:id="1681618191">
      <w:bodyDiv w:val="1"/>
      <w:marLeft w:val="0"/>
      <w:marRight w:val="0"/>
      <w:marTop w:val="0"/>
      <w:marBottom w:val="0"/>
      <w:divBdr>
        <w:top w:val="none" w:sz="0" w:space="0" w:color="auto"/>
        <w:left w:val="none" w:sz="0" w:space="0" w:color="auto"/>
        <w:bottom w:val="none" w:sz="0" w:space="0" w:color="auto"/>
        <w:right w:val="none" w:sz="0" w:space="0" w:color="auto"/>
      </w:divBdr>
      <w:divsChild>
        <w:div w:id="1081222215">
          <w:marLeft w:val="0"/>
          <w:marRight w:val="0"/>
          <w:marTop w:val="100"/>
          <w:marBottom w:val="100"/>
          <w:divBdr>
            <w:top w:val="none" w:sz="0" w:space="0" w:color="auto"/>
            <w:left w:val="none" w:sz="0" w:space="0" w:color="auto"/>
            <w:bottom w:val="none" w:sz="0" w:space="0" w:color="auto"/>
            <w:right w:val="none" w:sz="0" w:space="0" w:color="auto"/>
          </w:divBdr>
          <w:divsChild>
            <w:div w:id="829058948">
              <w:marLeft w:val="0"/>
              <w:marRight w:val="834"/>
              <w:marTop w:val="0"/>
              <w:marBottom w:val="0"/>
              <w:divBdr>
                <w:top w:val="none" w:sz="0" w:space="0" w:color="auto"/>
                <w:left w:val="none" w:sz="0" w:space="0" w:color="auto"/>
                <w:bottom w:val="none" w:sz="0" w:space="0" w:color="auto"/>
                <w:right w:val="none" w:sz="0" w:space="0" w:color="auto"/>
              </w:divBdr>
              <w:divsChild>
                <w:div w:id="1107382506">
                  <w:marLeft w:val="0"/>
                  <w:marRight w:val="0"/>
                  <w:marTop w:val="0"/>
                  <w:marBottom w:val="0"/>
                  <w:divBdr>
                    <w:top w:val="none" w:sz="0" w:space="0" w:color="auto"/>
                    <w:left w:val="none" w:sz="0" w:space="0" w:color="auto"/>
                    <w:bottom w:val="none" w:sz="0" w:space="0" w:color="auto"/>
                    <w:right w:val="none" w:sz="0" w:space="0" w:color="auto"/>
                  </w:divBdr>
                </w:div>
              </w:divsChild>
            </w:div>
            <w:div w:id="489254151">
              <w:marLeft w:val="0"/>
              <w:marRight w:val="0"/>
              <w:marTop w:val="0"/>
              <w:marBottom w:val="0"/>
              <w:divBdr>
                <w:top w:val="none" w:sz="0" w:space="0" w:color="auto"/>
                <w:left w:val="none" w:sz="0" w:space="0" w:color="auto"/>
                <w:bottom w:val="none" w:sz="0" w:space="0" w:color="auto"/>
                <w:right w:val="none" w:sz="0" w:space="0" w:color="auto"/>
              </w:divBdr>
              <w:divsChild>
                <w:div w:id="13322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86852">
          <w:marLeft w:val="0"/>
          <w:marRight w:val="0"/>
          <w:marTop w:val="100"/>
          <w:marBottom w:val="100"/>
          <w:divBdr>
            <w:top w:val="none" w:sz="0" w:space="0" w:color="auto"/>
            <w:left w:val="none" w:sz="0" w:space="0" w:color="auto"/>
            <w:bottom w:val="none" w:sz="0" w:space="0" w:color="auto"/>
            <w:right w:val="none" w:sz="0" w:space="0" w:color="auto"/>
          </w:divBdr>
          <w:divsChild>
            <w:div w:id="1637836234">
              <w:marLeft w:val="0"/>
              <w:marRight w:val="0"/>
              <w:marTop w:val="0"/>
              <w:marBottom w:val="0"/>
              <w:divBdr>
                <w:top w:val="none" w:sz="0" w:space="0" w:color="auto"/>
                <w:left w:val="none" w:sz="0" w:space="0" w:color="auto"/>
                <w:bottom w:val="none" w:sz="0" w:space="0" w:color="auto"/>
                <w:right w:val="none" w:sz="0" w:space="0" w:color="auto"/>
              </w:divBdr>
              <w:divsChild>
                <w:div w:id="15472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4241">
      <w:bodyDiv w:val="1"/>
      <w:marLeft w:val="0"/>
      <w:marRight w:val="0"/>
      <w:marTop w:val="0"/>
      <w:marBottom w:val="0"/>
      <w:divBdr>
        <w:top w:val="none" w:sz="0" w:space="0" w:color="auto"/>
        <w:left w:val="none" w:sz="0" w:space="0" w:color="auto"/>
        <w:bottom w:val="none" w:sz="0" w:space="0" w:color="auto"/>
        <w:right w:val="none" w:sz="0" w:space="0" w:color="auto"/>
      </w:divBdr>
    </w:div>
    <w:div w:id="188136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The519" TargetMode="External"/><Relationship Id="rId13" Type="http://schemas.openxmlformats.org/officeDocument/2006/relationships/hyperlink" Target="http://bit.ly/BAMEinclusivity" TargetMode="External"/><Relationship Id="rId18" Type="http://schemas.openxmlformats.org/officeDocument/2006/relationships/hyperlink" Target="http://genderedintelligence.co.uk/" TargetMode="External"/><Relationship Id="rId26" Type="http://schemas.openxmlformats.org/officeDocument/2006/relationships/hyperlink" Target="https://www.switchboard.org.uk/projects/helplin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pectra-london.org.uk/trans-gender-services/trans-counselling" TargetMode="External"/><Relationship Id="rId34" Type="http://schemas.openxmlformats.org/officeDocument/2006/relationships/hyperlink" Target="mailto:lgbt@riseuk.org.uk" TargetMode="External"/><Relationship Id="rId7" Type="http://schemas.openxmlformats.org/officeDocument/2006/relationships/hyperlink" Target="http://bit.ly/LGBmonitoring" TargetMode="External"/><Relationship Id="rId12" Type="http://schemas.openxmlformats.org/officeDocument/2006/relationships/hyperlink" Target="http://bit.ly/IntersectionalKit" TargetMode="External"/><Relationship Id="rId17" Type="http://schemas.openxmlformats.org/officeDocument/2006/relationships/hyperlink" Target="http://www.gids.nhs.uk" TargetMode="External"/><Relationship Id="rId25" Type="http://schemas.openxmlformats.org/officeDocument/2006/relationships/hyperlink" Target="http://www.allsortsyouth.org.uk" TargetMode="External"/><Relationship Id="rId33" Type="http://schemas.openxmlformats.org/officeDocument/2006/relationships/hyperlink" Target="http://switchboard.org.uk/older-lgbt-projec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alop.org.uk/how-we-can-help/" TargetMode="External"/><Relationship Id="rId20" Type="http://schemas.openxmlformats.org/officeDocument/2006/relationships/hyperlink" Target="http://www.mermaidsuk.org.uk/" TargetMode="External"/><Relationship Id="rId29" Type="http://schemas.openxmlformats.org/officeDocument/2006/relationships/hyperlink" Target="http://switchboard.org.uk/brighton-hove-lgbt-disabled-grou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onewall.org.uk/setting-lgbt-youth-group" TargetMode="External"/><Relationship Id="rId24" Type="http://schemas.openxmlformats.org/officeDocument/2006/relationships/hyperlink" Target="http://www.tht.org.uk/our-charity/Get-help-now" TargetMode="External"/><Relationship Id="rId32" Type="http://schemas.openxmlformats.org/officeDocument/2006/relationships/hyperlink" Target="https://navigatebrighton.wordpress.com/" TargetMode="External"/><Relationship Id="rId37" Type="http://schemas.openxmlformats.org/officeDocument/2006/relationships/hyperlink" Target="https://brightontransalliance.wordpress.com" TargetMode="External"/><Relationship Id="rId5" Type="http://schemas.openxmlformats.org/officeDocument/2006/relationships/settings" Target="settings.xml"/><Relationship Id="rId15" Type="http://schemas.openxmlformats.org/officeDocument/2006/relationships/hyperlink" Target="mailto:help@galop.org.uk" TargetMode="External"/><Relationship Id="rId23" Type="http://schemas.openxmlformats.org/officeDocument/2006/relationships/hyperlink" Target="https://switchboard.lgbt/" TargetMode="External"/><Relationship Id="rId28" Type="http://schemas.openxmlformats.org/officeDocument/2006/relationships/hyperlink" Target="http://www.clareproject.org.uk" TargetMode="External"/><Relationship Id="rId36" Type="http://schemas.openxmlformats.org/officeDocument/2006/relationships/hyperlink" Target="http://www.sussexbeacon.org.uk/" TargetMode="External"/><Relationship Id="rId10" Type="http://schemas.openxmlformats.org/officeDocument/2006/relationships/hyperlink" Target="https://www.stonewall.org.uk/inclusive-policy-toolkit" TargetMode="External"/><Relationship Id="rId19" Type="http://schemas.openxmlformats.org/officeDocument/2006/relationships/hyperlink" Target="http://www.gires.org.uk" TargetMode="External"/><Relationship Id="rId31" Type="http://schemas.openxmlformats.org/officeDocument/2006/relationships/hyperlink" Target="https://www.mindout.org.uk/" TargetMode="External"/><Relationship Id="rId4" Type="http://schemas.openxmlformats.org/officeDocument/2006/relationships/styles" Target="styles.xml"/><Relationship Id="rId9" Type="http://schemas.openxmlformats.org/officeDocument/2006/relationships/hyperlink" Target="http://bit.ly/LGBTfriendly1" TargetMode="External"/><Relationship Id="rId14" Type="http://schemas.openxmlformats.org/officeDocument/2006/relationships/hyperlink" Target="https://www.akt.org.uk/" TargetMode="External"/><Relationship Id="rId22" Type="http://schemas.openxmlformats.org/officeDocument/2006/relationships/hyperlink" Target="mailto:chris@switchboard.lgbt" TargetMode="External"/><Relationship Id="rId27" Type="http://schemas.openxmlformats.org/officeDocument/2006/relationships/hyperlink" Target="https://www.switchboard.org.uk/projects/trans-survivors-switchboard/" TargetMode="External"/><Relationship Id="rId30" Type="http://schemas.openxmlformats.org/officeDocument/2006/relationships/hyperlink" Target="mailto:LGBT@sussex.pnn.police.uk" TargetMode="External"/><Relationship Id="rId35" Type="http://schemas.openxmlformats.org/officeDocument/2006/relationships/hyperlink" Target="http://www.riseu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88F80D1D0D5B489A060B5055754343" ma:contentTypeVersion="7" ma:contentTypeDescription="Create a new document." ma:contentTypeScope="" ma:versionID="a773fee91439bd1fee998232f985950f">
  <xsd:schema xmlns:xsd="http://www.w3.org/2001/XMLSchema" xmlns:xs="http://www.w3.org/2001/XMLSchema" xmlns:p="http://schemas.microsoft.com/office/2006/metadata/properties" xmlns:ns2="31d5f8bf-b271-46a6-9705-6d36341c98ef" xmlns:ns3="831b5c71-a9a1-4e48-9e45-40dfd3dcaff0" targetNamespace="http://schemas.microsoft.com/office/2006/metadata/properties" ma:root="true" ma:fieldsID="4659b66e23df5db3875d2ba812933ba9" ns2:_="" ns3:_="">
    <xsd:import namespace="31d5f8bf-b271-46a6-9705-6d36341c98ef"/>
    <xsd:import namespace="831b5c71-a9a1-4e48-9e45-40dfd3dcaf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5f8bf-b271-46a6-9705-6d36341c9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b5c71-a9a1-4e48-9e45-40dfd3dcaf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F56E84-B98C-4283-9FDB-58E8123FFD29}">
  <ds:schemaRefs>
    <ds:schemaRef ds:uri="http://schemas.microsoft.com/sharepoint/v3/contenttype/forms"/>
  </ds:schemaRefs>
</ds:datastoreItem>
</file>

<file path=customXml/itemProps2.xml><?xml version="1.0" encoding="utf-8"?>
<ds:datastoreItem xmlns:ds="http://schemas.openxmlformats.org/officeDocument/2006/customXml" ds:itemID="{F302F95B-ACD6-4F34-9D02-8B8E6D71D239}"/>
</file>

<file path=customXml/itemProps3.xml><?xml version="1.0" encoding="utf-8"?>
<ds:datastoreItem xmlns:ds="http://schemas.openxmlformats.org/officeDocument/2006/customXml" ds:itemID="{74CD4C50-97A9-4FD5-97BA-2ECA89C68219}">
  <ds:schemaRefs>
    <ds:schemaRef ds:uri="http://schemas.openxmlformats.org/package/2006/metadata/core-properties"/>
    <ds:schemaRef ds:uri="831b5c71-a9a1-4e48-9e45-40dfd3dcaff0"/>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31d5f8bf-b271-46a6-9705-6d36341c98e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 X</dc:creator>
  <cp:keywords/>
  <dc:description/>
  <cp:lastModifiedBy>m a x</cp:lastModifiedBy>
  <cp:revision>3</cp:revision>
  <dcterms:created xsi:type="dcterms:W3CDTF">2018-04-12T10:55:00Z</dcterms:created>
  <dcterms:modified xsi:type="dcterms:W3CDTF">2018-04-26T11:20:00Z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0x0101000F88F80D1D0D5B489A060B5055754343</vt:lpwstr>
  </property>
</Properties>
</file>